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18BD" w14:textId="77777777" w:rsidR="0013734F" w:rsidRDefault="00FF6031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7F7FE" wp14:editId="2EC1A6FD">
                <wp:simplePos x="0" y="0"/>
                <wp:positionH relativeFrom="column">
                  <wp:posOffset>2840990</wp:posOffset>
                </wp:positionH>
                <wp:positionV relativeFrom="page">
                  <wp:posOffset>904874</wp:posOffset>
                </wp:positionV>
                <wp:extent cx="3381375" cy="13335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335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prstDash val="solid"/>
                        </a:ln>
                      </wps:spPr>
                      <wps:txbx>
                        <w:txbxContent>
                          <w:p w14:paraId="531826BF" w14:textId="77777777" w:rsidR="0013734F" w:rsidRDefault="00FF60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ОДОБРЕНО</w:t>
                            </w:r>
                          </w:p>
                          <w:p w14:paraId="60934919" w14:textId="77777777" w:rsidR="0013734F" w:rsidRDefault="00FF6031">
                            <w:r>
                              <w:t xml:space="preserve">на заседании Педагогического совета </w:t>
                            </w:r>
                          </w:p>
                          <w:p w14:paraId="0D682A83" w14:textId="77777777" w:rsidR="0013734F" w:rsidRDefault="00FF6031">
                            <w:r>
                              <w:t>ФГБОУ ДПО ИРПО</w:t>
                            </w:r>
                          </w:p>
                          <w:p w14:paraId="7033A2AD" w14:textId="4A3914A7" w:rsidR="0013734F" w:rsidRDefault="00FF6031">
                            <w:r>
                              <w:t xml:space="preserve">протоколом №19 </w:t>
                            </w:r>
                            <w:r>
                              <w:t>от «23</w:t>
                            </w:r>
                            <w:r>
                              <w:t xml:space="preserve">» июля </w:t>
                            </w:r>
                            <w:r>
                              <w:t>2024 года</w:t>
                            </w:r>
                          </w:p>
                          <w:p w14:paraId="07F4C4CE" w14:textId="77777777" w:rsidR="0013734F" w:rsidRDefault="0013734F">
                            <w:pPr>
                              <w:jc w:val="both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F7FE" id="Picture 1" o:spid="_x0000_s1026" style="position:absolute;left:0;text-align:left;margin-left:223.7pt;margin-top:71.25pt;width:266.25pt;height:1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" adj="-11796480,,5400" path="m,l,21600r21600,l21600,,,xe" stroked="f" strokeweight=".5pt">
                <v:stroke joinstyle="miter"/>
                <v:formulas/>
                <v:path arrowok="t" o:connecttype="custom" textboxrect="0,0,21600,21600"/>
                <v:textbox>
                  <w:txbxContent>
                    <w:p w14:paraId="531826BF" w14:textId="77777777" w:rsidR="0013734F" w:rsidRDefault="00FF60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ОДОБРЕНО</w:t>
                      </w:r>
                    </w:p>
                    <w:p w14:paraId="60934919" w14:textId="77777777" w:rsidR="0013734F" w:rsidRDefault="00FF6031">
                      <w:r>
                        <w:t xml:space="preserve">на заседании Педагогического совета </w:t>
                      </w:r>
                    </w:p>
                    <w:p w14:paraId="0D682A83" w14:textId="77777777" w:rsidR="0013734F" w:rsidRDefault="00FF6031">
                      <w:r>
                        <w:t>ФГБОУ ДПО ИРПО</w:t>
                      </w:r>
                    </w:p>
                    <w:p w14:paraId="7033A2AD" w14:textId="4A3914A7" w:rsidR="0013734F" w:rsidRDefault="00FF6031">
                      <w:r>
                        <w:t xml:space="preserve">протоколом №19 </w:t>
                      </w:r>
                      <w:r>
                        <w:t>от «23</w:t>
                      </w:r>
                      <w:r>
                        <w:t xml:space="preserve">» июля </w:t>
                      </w:r>
                      <w:r>
                        <w:t>2024 года</w:t>
                      </w:r>
                    </w:p>
                    <w:p w14:paraId="07F4C4CE" w14:textId="77777777" w:rsidR="0013734F" w:rsidRDefault="0013734F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E9C927" w14:textId="77777777" w:rsidR="0013734F" w:rsidRDefault="0013734F">
      <w:pPr>
        <w:jc w:val="center"/>
        <w:rPr>
          <w:b/>
          <w:i/>
        </w:rPr>
      </w:pPr>
    </w:p>
    <w:p w14:paraId="41D6A360" w14:textId="77777777" w:rsidR="0013734F" w:rsidRDefault="0013734F">
      <w:pPr>
        <w:jc w:val="center"/>
        <w:rPr>
          <w:b/>
          <w:i/>
        </w:rPr>
      </w:pPr>
    </w:p>
    <w:p w14:paraId="62467B48" w14:textId="77777777" w:rsidR="0013734F" w:rsidRDefault="0013734F">
      <w:pPr>
        <w:jc w:val="center"/>
        <w:rPr>
          <w:b/>
          <w:i/>
        </w:rPr>
      </w:pPr>
    </w:p>
    <w:p w14:paraId="44F45817" w14:textId="77777777" w:rsidR="0013734F" w:rsidRDefault="0013734F">
      <w:pPr>
        <w:jc w:val="center"/>
        <w:rPr>
          <w:b/>
          <w:i/>
        </w:rPr>
      </w:pPr>
    </w:p>
    <w:p w14:paraId="6CE44983" w14:textId="77777777" w:rsidR="0013734F" w:rsidRDefault="0013734F">
      <w:pPr>
        <w:jc w:val="center"/>
        <w:rPr>
          <w:b/>
          <w:i/>
        </w:rPr>
      </w:pPr>
    </w:p>
    <w:p w14:paraId="0CE51AA8" w14:textId="77777777" w:rsidR="0013734F" w:rsidRDefault="0013734F">
      <w:pPr>
        <w:jc w:val="center"/>
        <w:rPr>
          <w:b/>
          <w:i/>
        </w:rPr>
      </w:pPr>
    </w:p>
    <w:p w14:paraId="4C3C6071" w14:textId="77777777" w:rsidR="0013734F" w:rsidRDefault="0013734F">
      <w:pPr>
        <w:jc w:val="center"/>
        <w:rPr>
          <w:b/>
          <w:i/>
        </w:rPr>
      </w:pPr>
    </w:p>
    <w:p w14:paraId="434CBED8" w14:textId="77777777" w:rsidR="0013734F" w:rsidRDefault="0013734F">
      <w:pPr>
        <w:jc w:val="center"/>
        <w:rPr>
          <w:b/>
          <w:i/>
        </w:rPr>
      </w:pPr>
    </w:p>
    <w:p w14:paraId="72423E9B" w14:textId="77777777" w:rsidR="0013734F" w:rsidRDefault="0013734F">
      <w:pPr>
        <w:jc w:val="center"/>
        <w:rPr>
          <w:b/>
          <w:i/>
        </w:rPr>
      </w:pPr>
    </w:p>
    <w:p w14:paraId="7268ADDA" w14:textId="77777777" w:rsidR="0013734F" w:rsidRDefault="0013734F">
      <w:pPr>
        <w:jc w:val="center"/>
        <w:rPr>
          <w:b/>
          <w:i/>
        </w:rPr>
      </w:pPr>
    </w:p>
    <w:p w14:paraId="34E2739D" w14:textId="77777777" w:rsidR="0013734F" w:rsidRDefault="0013734F">
      <w:pPr>
        <w:jc w:val="center"/>
        <w:rPr>
          <w:b/>
          <w:i/>
        </w:rPr>
      </w:pPr>
    </w:p>
    <w:p w14:paraId="6E7A2BC5" w14:textId="77777777" w:rsidR="0013734F" w:rsidRDefault="0013734F">
      <w:pPr>
        <w:jc w:val="center"/>
        <w:rPr>
          <w:b/>
          <w:i/>
        </w:rPr>
      </w:pPr>
    </w:p>
    <w:p w14:paraId="5FEE0752" w14:textId="77777777" w:rsidR="0013734F" w:rsidRDefault="0013734F">
      <w:pPr>
        <w:jc w:val="center"/>
        <w:rPr>
          <w:b/>
          <w:i/>
        </w:rPr>
      </w:pPr>
    </w:p>
    <w:p w14:paraId="499BBE37" w14:textId="77777777" w:rsidR="0013734F" w:rsidRDefault="0013734F">
      <w:pPr>
        <w:jc w:val="center"/>
        <w:rPr>
          <w:b/>
          <w:i/>
        </w:rPr>
      </w:pPr>
    </w:p>
    <w:p w14:paraId="76DD0D42" w14:textId="77777777" w:rsidR="0013734F" w:rsidRDefault="00FF6031">
      <w:pPr>
        <w:jc w:val="center"/>
        <w:rPr>
          <w:b/>
          <w:sz w:val="28"/>
        </w:rPr>
      </w:pPr>
      <w:r>
        <w:rPr>
          <w:b/>
          <w:sz w:val="28"/>
        </w:rPr>
        <w:t>ПРИМЕРНАЯ РАБОЧАЯ ПРОГРАММА УЧЕБНОЙ ДИСЦИПЛИНЫ</w:t>
      </w:r>
    </w:p>
    <w:p w14:paraId="19528F8B" w14:textId="77777777" w:rsidR="0013734F" w:rsidRDefault="0013734F">
      <w:pPr>
        <w:jc w:val="center"/>
        <w:rPr>
          <w:b/>
          <w:sz w:val="28"/>
          <w:u w:val="single"/>
        </w:rPr>
      </w:pPr>
    </w:p>
    <w:p w14:paraId="0F599700" w14:textId="77777777" w:rsidR="0013734F" w:rsidRDefault="00FF6031">
      <w:pPr>
        <w:jc w:val="center"/>
        <w:rPr>
          <w:b/>
          <w:sz w:val="28"/>
        </w:rPr>
      </w:pPr>
      <w:r>
        <w:rPr>
          <w:b/>
          <w:sz w:val="28"/>
        </w:rPr>
        <w:t>«СГ.ХХ. ФИЗИЧЕСКАЯ КУЛЬТУРА»</w:t>
      </w:r>
    </w:p>
    <w:p w14:paraId="7B0283C2" w14:textId="77777777" w:rsidR="0013734F" w:rsidRDefault="0013734F">
      <w:pPr>
        <w:jc w:val="center"/>
        <w:rPr>
          <w:b/>
          <w:sz w:val="28"/>
        </w:rPr>
      </w:pPr>
    </w:p>
    <w:p w14:paraId="2A85A27D" w14:textId="77777777" w:rsidR="0013734F" w:rsidRDefault="0013734F">
      <w:pPr>
        <w:jc w:val="center"/>
        <w:rPr>
          <w:b/>
          <w:sz w:val="28"/>
        </w:rPr>
      </w:pPr>
    </w:p>
    <w:p w14:paraId="63B7565F" w14:textId="77777777" w:rsidR="0013734F" w:rsidRDefault="0013734F">
      <w:pPr>
        <w:jc w:val="center"/>
        <w:rPr>
          <w:b/>
          <w:i/>
        </w:rPr>
      </w:pPr>
    </w:p>
    <w:p w14:paraId="0B7966DD" w14:textId="77777777" w:rsidR="0013734F" w:rsidRDefault="0013734F">
      <w:pPr>
        <w:jc w:val="center"/>
        <w:rPr>
          <w:b/>
          <w:i/>
        </w:rPr>
      </w:pPr>
    </w:p>
    <w:p w14:paraId="4B6BD26C" w14:textId="77777777" w:rsidR="0013734F" w:rsidRDefault="0013734F">
      <w:pPr>
        <w:jc w:val="center"/>
        <w:rPr>
          <w:b/>
          <w:i/>
        </w:rPr>
      </w:pPr>
    </w:p>
    <w:p w14:paraId="02746489" w14:textId="77777777" w:rsidR="0013734F" w:rsidRDefault="0013734F">
      <w:pPr>
        <w:jc w:val="center"/>
        <w:rPr>
          <w:b/>
          <w:i/>
        </w:rPr>
      </w:pPr>
    </w:p>
    <w:p w14:paraId="46419371" w14:textId="77777777" w:rsidR="0013734F" w:rsidRDefault="0013734F">
      <w:pPr>
        <w:jc w:val="center"/>
        <w:rPr>
          <w:b/>
          <w:i/>
        </w:rPr>
      </w:pPr>
    </w:p>
    <w:p w14:paraId="5CC22E51" w14:textId="77777777" w:rsidR="0013734F" w:rsidRDefault="0013734F">
      <w:pPr>
        <w:rPr>
          <w:b/>
          <w:i/>
        </w:rPr>
      </w:pPr>
    </w:p>
    <w:p w14:paraId="2077C939" w14:textId="77777777" w:rsidR="0013734F" w:rsidRDefault="0013734F">
      <w:pPr>
        <w:rPr>
          <w:b/>
          <w:i/>
        </w:rPr>
      </w:pPr>
    </w:p>
    <w:p w14:paraId="2E6F437C" w14:textId="77777777" w:rsidR="0013734F" w:rsidRDefault="0013734F">
      <w:pPr>
        <w:rPr>
          <w:b/>
          <w:i/>
        </w:rPr>
      </w:pPr>
    </w:p>
    <w:p w14:paraId="7D7CB33A" w14:textId="77777777" w:rsidR="0013734F" w:rsidRDefault="0013734F">
      <w:pPr>
        <w:rPr>
          <w:b/>
          <w:i/>
        </w:rPr>
      </w:pPr>
    </w:p>
    <w:p w14:paraId="33F4A757" w14:textId="77777777" w:rsidR="0013734F" w:rsidRDefault="0013734F">
      <w:pPr>
        <w:rPr>
          <w:b/>
          <w:i/>
        </w:rPr>
      </w:pPr>
    </w:p>
    <w:p w14:paraId="4BC48467" w14:textId="77777777" w:rsidR="0013734F" w:rsidRDefault="0013734F">
      <w:pPr>
        <w:rPr>
          <w:b/>
          <w:i/>
        </w:rPr>
      </w:pPr>
    </w:p>
    <w:p w14:paraId="4D184E6A" w14:textId="77777777" w:rsidR="0013734F" w:rsidRDefault="0013734F">
      <w:pPr>
        <w:rPr>
          <w:b/>
          <w:i/>
        </w:rPr>
      </w:pPr>
    </w:p>
    <w:p w14:paraId="38852109" w14:textId="77777777" w:rsidR="0013734F" w:rsidRDefault="0013734F">
      <w:pPr>
        <w:rPr>
          <w:b/>
          <w:i/>
        </w:rPr>
      </w:pPr>
    </w:p>
    <w:p w14:paraId="665118A7" w14:textId="77777777" w:rsidR="0013734F" w:rsidRDefault="0013734F">
      <w:pPr>
        <w:rPr>
          <w:b/>
          <w:i/>
        </w:rPr>
      </w:pPr>
    </w:p>
    <w:p w14:paraId="502BBC52" w14:textId="77777777" w:rsidR="0013734F" w:rsidRDefault="0013734F">
      <w:pPr>
        <w:rPr>
          <w:b/>
          <w:i/>
        </w:rPr>
      </w:pPr>
    </w:p>
    <w:p w14:paraId="38E48715" w14:textId="77777777" w:rsidR="0013734F" w:rsidRDefault="0013734F">
      <w:pPr>
        <w:rPr>
          <w:b/>
          <w:i/>
        </w:rPr>
      </w:pPr>
    </w:p>
    <w:p w14:paraId="321EFCAF" w14:textId="77777777" w:rsidR="0013734F" w:rsidRDefault="0013734F">
      <w:pPr>
        <w:rPr>
          <w:b/>
          <w:i/>
        </w:rPr>
      </w:pPr>
    </w:p>
    <w:p w14:paraId="69D0870F" w14:textId="77777777" w:rsidR="0013734F" w:rsidRDefault="0013734F">
      <w:pPr>
        <w:rPr>
          <w:b/>
          <w:i/>
        </w:rPr>
      </w:pPr>
    </w:p>
    <w:p w14:paraId="7FDA4135" w14:textId="77777777" w:rsidR="0013734F" w:rsidRDefault="0013734F">
      <w:pPr>
        <w:rPr>
          <w:b/>
          <w:i/>
        </w:rPr>
      </w:pPr>
    </w:p>
    <w:p w14:paraId="73048AA2" w14:textId="77777777" w:rsidR="0013734F" w:rsidRDefault="0013734F">
      <w:pPr>
        <w:rPr>
          <w:b/>
          <w:i/>
        </w:rPr>
      </w:pPr>
    </w:p>
    <w:p w14:paraId="104756C6" w14:textId="77777777" w:rsidR="0013734F" w:rsidRDefault="0013734F">
      <w:pPr>
        <w:rPr>
          <w:b/>
          <w:i/>
        </w:rPr>
      </w:pPr>
    </w:p>
    <w:p w14:paraId="1BD8AF64" w14:textId="77777777" w:rsidR="0013734F" w:rsidRDefault="0013734F">
      <w:pPr>
        <w:rPr>
          <w:b/>
          <w:i/>
        </w:rPr>
      </w:pPr>
    </w:p>
    <w:p w14:paraId="62CD516A" w14:textId="77777777" w:rsidR="0013734F" w:rsidRDefault="0013734F">
      <w:pPr>
        <w:rPr>
          <w:b/>
          <w:i/>
        </w:rPr>
      </w:pPr>
    </w:p>
    <w:p w14:paraId="79B93149" w14:textId="77777777" w:rsidR="0013734F" w:rsidRDefault="0013734F">
      <w:pPr>
        <w:rPr>
          <w:b/>
        </w:rPr>
      </w:pPr>
    </w:p>
    <w:p w14:paraId="50A4BF4B" w14:textId="77777777" w:rsidR="0013734F" w:rsidRDefault="0013734F">
      <w:pPr>
        <w:rPr>
          <w:b/>
        </w:rPr>
      </w:pPr>
    </w:p>
    <w:p w14:paraId="5B4B9129" w14:textId="77777777" w:rsidR="0013734F" w:rsidRDefault="0013734F">
      <w:pPr>
        <w:rPr>
          <w:b/>
        </w:rPr>
      </w:pPr>
    </w:p>
    <w:p w14:paraId="7D0CC7D4" w14:textId="77777777" w:rsidR="0013734F" w:rsidRDefault="00FF6031">
      <w:pPr>
        <w:jc w:val="center"/>
        <w:rPr>
          <w:b/>
          <w:sz w:val="28"/>
        </w:rPr>
      </w:pPr>
      <w:r>
        <w:rPr>
          <w:b/>
          <w:sz w:val="28"/>
        </w:rPr>
        <w:t>2024 г.</w:t>
      </w:r>
    </w:p>
    <w:p w14:paraId="6E5B0C78" w14:textId="77777777" w:rsidR="0013734F" w:rsidRDefault="00FF6031">
      <w:pPr>
        <w:rPr>
          <w:b/>
          <w:sz w:val="28"/>
        </w:rPr>
      </w:pPr>
      <w:r>
        <w:rPr>
          <w:b/>
          <w:sz w:val="28"/>
        </w:rPr>
        <w:br w:type="page"/>
      </w:r>
    </w:p>
    <w:p w14:paraId="35FA4C8F" w14:textId="77777777" w:rsidR="0013734F" w:rsidRDefault="00FF6031">
      <w:pPr>
        <w:pStyle w:val="affd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5E57D241" w14:textId="77777777" w:rsidR="0013734F" w:rsidRDefault="0013734F">
      <w:pPr>
        <w:pStyle w:val="affd"/>
        <w:spacing w:after="0"/>
        <w:ind w:left="644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3734F" w14:paraId="41F6B044" w14:textId="77777777">
        <w:tc>
          <w:tcPr>
            <w:tcW w:w="648" w:type="dxa"/>
          </w:tcPr>
          <w:p w14:paraId="6A29EC51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655BBE0F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0B972F1A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 w14:paraId="4DD369C5" w14:textId="77777777">
        <w:tc>
          <w:tcPr>
            <w:tcW w:w="648" w:type="dxa"/>
          </w:tcPr>
          <w:p w14:paraId="2FD506E8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1A76C2D5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591D22F8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3734F" w14:paraId="6954141E" w14:textId="77777777">
        <w:tc>
          <w:tcPr>
            <w:tcW w:w="648" w:type="dxa"/>
          </w:tcPr>
          <w:p w14:paraId="428D9710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4CE91B40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25C7494F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13734F" w14:paraId="59A753CA" w14:textId="77777777">
        <w:tc>
          <w:tcPr>
            <w:tcW w:w="648" w:type="dxa"/>
          </w:tcPr>
          <w:p w14:paraId="5994BA7C" w14:textId="77777777" w:rsidR="0013734F" w:rsidRDefault="00FF60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39C2FCFE" w14:textId="77777777" w:rsidR="0013734F" w:rsidRDefault="00FF6031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08705CDE" w14:textId="77777777" w:rsidR="0013734F" w:rsidRDefault="00FF60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14:paraId="03464D7E" w14:textId="77777777" w:rsidR="0013734F" w:rsidRDefault="0013734F">
      <w:pPr>
        <w:pStyle w:val="affd"/>
        <w:spacing w:after="0"/>
        <w:ind w:left="644"/>
      </w:pPr>
    </w:p>
    <w:p w14:paraId="3B179DD6" w14:textId="77777777"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  <w:i/>
          <w:u w:val="single"/>
        </w:rPr>
        <w:br w:type="page"/>
      </w:r>
      <w:r>
        <w:rPr>
          <w:b/>
        </w:rPr>
        <w:lastRenderedPageBreak/>
        <w:t xml:space="preserve">1. </w:t>
      </w:r>
      <w:r>
        <w:rPr>
          <w:b/>
        </w:rPr>
        <w:t>ОБЩАЯ ХАРАКТЕРИСТИКА ПРИМЕРНОЙ РАБОЧЕЙ ПРОГРАММЫ УЧЕБНОЙ ДИСЦИПЛИНЫ «СГ.ХХ. ФИЗИЧЕСКАЯ КУЛЬТУРА»</w:t>
      </w:r>
    </w:p>
    <w:p w14:paraId="140EE407" w14:textId="77777777" w:rsidR="0013734F" w:rsidRDefault="0013734F">
      <w:pPr>
        <w:jc w:val="both"/>
        <w:rPr>
          <w:b/>
        </w:rPr>
      </w:pPr>
    </w:p>
    <w:p w14:paraId="1A4E9D63" w14:textId="77777777"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1.1. Место дисциплины в структуре образовательной программы:</w:t>
      </w:r>
    </w:p>
    <w:p w14:paraId="54F8A552" w14:textId="77777777" w:rsidR="0013734F" w:rsidRDefault="00FF6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«СГ.ХХ. Физическая культура» является обязательной частью социально-гуманитарн</w:t>
      </w:r>
      <w:r>
        <w:t xml:space="preserve">ого цикла примерной образовательной программы в соответствии с ФГОС СПО по </w:t>
      </w:r>
      <w:r>
        <w:rPr>
          <w:i/>
        </w:rPr>
        <w:t>профессии/специальности ___________________.</w:t>
      </w:r>
    </w:p>
    <w:p w14:paraId="61EB2A21" w14:textId="77777777" w:rsidR="0013734F" w:rsidRDefault="00FF60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Особое значение дисциплина имеет при формировании и развитии ОК 04; ОК 08.</w:t>
      </w:r>
    </w:p>
    <w:p w14:paraId="15BC310C" w14:textId="77777777" w:rsidR="0013734F" w:rsidRDefault="001373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83"/>
        <w:jc w:val="both"/>
        <w:rPr>
          <w:b/>
        </w:rPr>
      </w:pPr>
    </w:p>
    <w:p w14:paraId="6FB252E7" w14:textId="77777777" w:rsidR="0013734F" w:rsidRDefault="00FF6031">
      <w:pPr>
        <w:tabs>
          <w:tab w:val="left" w:pos="10076"/>
        </w:tabs>
        <w:spacing w:line="276" w:lineRule="auto"/>
        <w:ind w:right="-283" w:firstLine="709"/>
        <w:jc w:val="both"/>
        <w:rPr>
          <w:b/>
        </w:rPr>
      </w:pPr>
      <w:r>
        <w:rPr>
          <w:b/>
        </w:rPr>
        <w:t>1.2. Цель и планируемые результаты освоения дисциплины</w:t>
      </w:r>
    </w:p>
    <w:p w14:paraId="272354F1" w14:textId="77777777" w:rsidR="0013734F" w:rsidRDefault="00FF6031">
      <w:pPr>
        <w:tabs>
          <w:tab w:val="left" w:pos="10076"/>
        </w:tabs>
        <w:spacing w:line="276" w:lineRule="auto"/>
        <w:ind w:right="-283"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3"/>
        <w:gridCol w:w="4292"/>
        <w:gridCol w:w="4326"/>
      </w:tblGrid>
      <w:tr w:rsidR="0013734F" w14:paraId="5E0A0D06" w14:textId="77777777">
        <w:trPr>
          <w:trHeight w:val="649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7E601E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Код</w:t>
            </w:r>
          </w:p>
          <w:p w14:paraId="383A2C13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ОК, ПК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B9B231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Умения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F5BABF" w14:textId="77777777" w:rsidR="0013734F" w:rsidRDefault="00FF6031">
            <w:pPr>
              <w:tabs>
                <w:tab w:val="left" w:pos="10076"/>
              </w:tabs>
              <w:spacing w:line="276" w:lineRule="auto"/>
              <w:ind w:right="-283"/>
              <w:jc w:val="both"/>
            </w:pPr>
            <w:r>
              <w:t>Знания</w:t>
            </w:r>
          </w:p>
        </w:tc>
      </w:tr>
      <w:tr w:rsidR="0013734F" w14:paraId="30183329" w14:textId="77777777">
        <w:trPr>
          <w:trHeight w:val="212"/>
          <w:jc w:val="right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A27EA3" w14:textId="77777777" w:rsidR="0013734F" w:rsidRDefault="0013734F">
            <w:pPr>
              <w:tabs>
                <w:tab w:val="left" w:pos="10076"/>
              </w:tabs>
              <w:spacing w:line="276" w:lineRule="auto"/>
              <w:ind w:right="-283"/>
              <w:jc w:val="center"/>
            </w:pPr>
          </w:p>
          <w:p w14:paraId="6EE11CC9" w14:textId="77777777" w:rsidR="0013734F" w:rsidRDefault="00FF6031">
            <w:pPr>
              <w:tabs>
                <w:tab w:val="left" w:pos="10076"/>
              </w:tabs>
              <w:jc w:val="center"/>
            </w:pPr>
            <w:r>
              <w:t>ОК 04</w:t>
            </w:r>
          </w:p>
          <w:p w14:paraId="4D1A4899" w14:textId="77777777" w:rsidR="0013734F" w:rsidRDefault="00FF6031">
            <w:pPr>
              <w:tabs>
                <w:tab w:val="left" w:pos="10076"/>
              </w:tabs>
              <w:jc w:val="center"/>
            </w:pPr>
            <w:r>
              <w:t>ОК 08</w:t>
            </w:r>
          </w:p>
          <w:p w14:paraId="045FFFE9" w14:textId="77777777" w:rsidR="0013734F" w:rsidRDefault="00FF6031">
            <w:pPr>
              <w:tabs>
                <w:tab w:val="left" w:pos="10076"/>
              </w:tabs>
            </w:pPr>
            <w:r>
              <w:t xml:space="preserve">      ПК</w:t>
            </w:r>
            <w:r>
              <w:rPr>
                <w:vertAlign w:val="superscript"/>
              </w:rPr>
              <w:footnoteReference w:id="1"/>
            </w:r>
          </w:p>
          <w:p w14:paraId="71E93774" w14:textId="77777777"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(из ПООП</w:t>
            </w:r>
          </w:p>
          <w:p w14:paraId="1B01449F" w14:textId="77777777" w:rsidR="0013734F" w:rsidRDefault="00FF6031">
            <w:pPr>
              <w:tabs>
                <w:tab w:val="left" w:pos="10076"/>
              </w:tabs>
              <w:jc w:val="center"/>
              <w:rPr>
                <w:i/>
              </w:rPr>
            </w:pPr>
            <w:r>
              <w:rPr>
                <w:i/>
              </w:rPr>
              <w:t>соответствующей</w:t>
            </w:r>
          </w:p>
          <w:p w14:paraId="1AB23565" w14:textId="77777777" w:rsidR="0013734F" w:rsidRDefault="00FF6031">
            <w:pPr>
              <w:tabs>
                <w:tab w:val="left" w:pos="10076"/>
              </w:tabs>
              <w:jc w:val="center"/>
            </w:pPr>
            <w:r>
              <w:rPr>
                <w:i/>
              </w:rPr>
              <w:t>профессии)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1B72EEB" w14:textId="77777777" w:rsidR="0013734F" w:rsidRDefault="00FF6031">
            <w:pPr>
              <w:tabs>
                <w:tab w:val="left" w:pos="10076"/>
              </w:tabs>
              <w:ind w:right="-66"/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14:paraId="2B8FD54C" w14:textId="77777777"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7F69BFA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14:paraId="5ACA97B7" w14:textId="77777777" w:rsidR="0013734F" w:rsidRDefault="00FF6031">
            <w:pPr>
              <w:tabs>
                <w:tab w:val="right" w:pos="2002"/>
              </w:tabs>
              <w:ind w:firstLine="284"/>
              <w:jc w:val="both"/>
            </w:pPr>
            <w:r>
              <w:t>пользоваться средствами профилактики перенапр</w:t>
            </w:r>
            <w:r>
              <w:t>яжения, характерными для данной профессии</w:t>
            </w:r>
            <w:r>
              <w:rPr>
                <w:i/>
              </w:rPr>
              <w:t xml:space="preserve"> / </w:t>
            </w:r>
            <w:r>
              <w:rPr>
                <w:rStyle w:val="17"/>
              </w:rPr>
              <w:t>специальности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2B35C7" w14:textId="77777777" w:rsidR="0013734F" w:rsidRDefault="00FF6031">
            <w:pPr>
              <w:tabs>
                <w:tab w:val="left" w:pos="10076"/>
              </w:tabs>
              <w:ind w:right="-44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14:paraId="79BAD527" w14:textId="77777777" w:rsidR="0013734F" w:rsidRDefault="00FF6031">
            <w:pPr>
              <w:ind w:firstLine="284"/>
              <w:jc w:val="both"/>
            </w:pPr>
            <w:r>
              <w:t>роль физической культуры в общекультурном, профессиональном и социальном развитии человека;</w:t>
            </w:r>
          </w:p>
          <w:p w14:paraId="0F902C69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14:paraId="290479B5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</w:t>
            </w:r>
            <w:r>
              <w:t>вья для данной профессии;</w:t>
            </w:r>
          </w:p>
          <w:p w14:paraId="2BBDEC1F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14:paraId="2B6F73D4" w14:textId="77777777" w:rsidR="0013734F" w:rsidRDefault="0013734F">
      <w:pPr>
        <w:tabs>
          <w:tab w:val="left" w:pos="10076"/>
        </w:tabs>
        <w:spacing w:after="240"/>
        <w:ind w:right="-283"/>
        <w:jc w:val="center"/>
        <w:rPr>
          <w:b/>
        </w:rPr>
      </w:pPr>
    </w:p>
    <w:p w14:paraId="6DBB4DE0" w14:textId="77777777" w:rsidR="0013734F" w:rsidRDefault="00FF6031">
      <w:pPr>
        <w:pStyle w:val="affd"/>
        <w:spacing w:before="0" w:after="0"/>
        <w:ind w:left="0"/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45A77D9D" w14:textId="77777777" w:rsidR="0013734F" w:rsidRDefault="0013734F">
      <w:pPr>
        <w:pStyle w:val="affd"/>
        <w:spacing w:before="0" w:after="0"/>
        <w:ind w:left="0" w:firstLine="709"/>
        <w:rPr>
          <w:b/>
        </w:rPr>
      </w:pPr>
    </w:p>
    <w:p w14:paraId="458AD7F6" w14:textId="77777777" w:rsidR="0013734F" w:rsidRDefault="00FF6031">
      <w:pPr>
        <w:ind w:firstLine="709"/>
        <w:rPr>
          <w:b/>
        </w:rPr>
      </w:pPr>
      <w:r>
        <w:rPr>
          <w:b/>
        </w:rPr>
        <w:t>2.1. Объем учебной дисциплины и виды учебной работы</w:t>
      </w:r>
    </w:p>
    <w:p w14:paraId="7A8BCFBB" w14:textId="77777777" w:rsidR="0013734F" w:rsidRDefault="0013734F">
      <w:pPr>
        <w:rPr>
          <w:b/>
          <w:i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1"/>
        <w:gridCol w:w="1121"/>
        <w:gridCol w:w="1121"/>
        <w:gridCol w:w="1121"/>
      </w:tblGrid>
      <w:tr w:rsidR="0013734F" w14:paraId="02502C5E" w14:textId="77777777">
        <w:trPr>
          <w:trHeight w:val="490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3131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  <w:r>
              <w:rPr>
                <w:b/>
              </w:rPr>
              <w:t>учебной работы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132B" w14:textId="77777777" w:rsidR="0013734F" w:rsidRDefault="00FF6031">
            <w:pPr>
              <w:rPr>
                <w:b/>
                <w:vertAlign w:val="superscript"/>
              </w:rPr>
            </w:pPr>
            <w:r>
              <w:rPr>
                <w:b/>
              </w:rPr>
              <w:t>Объем в часах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47D1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Объем в часах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8E5AE" w14:textId="77777777" w:rsidR="0013734F" w:rsidRDefault="00FF6031">
            <w:pPr>
              <w:rPr>
                <w:b/>
                <w:vertAlign w:val="superscript"/>
              </w:rPr>
            </w:pPr>
            <w:r>
              <w:rPr>
                <w:b/>
              </w:rPr>
              <w:t>Объем в часах</w:t>
            </w:r>
            <w:r>
              <w:rPr>
                <w:b/>
                <w:vertAlign w:val="superscript"/>
              </w:rPr>
              <w:footnoteReference w:id="4"/>
            </w:r>
          </w:p>
        </w:tc>
      </w:tr>
      <w:tr w:rsidR="0013734F" w14:paraId="542C3A9A" w14:textId="77777777">
        <w:trPr>
          <w:trHeight w:val="408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B1B1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BF33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EE796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3A16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13734F" w14:paraId="41D9BCBC" w14:textId="77777777">
        <w:trPr>
          <w:trHeight w:val="383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1344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CF211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F5244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3B73E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13734F" w14:paraId="69BC2CB2" w14:textId="77777777">
        <w:trPr>
          <w:trHeight w:val="336"/>
        </w:trPr>
        <w:tc>
          <w:tcPr>
            <w:tcW w:w="7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5D60" w14:textId="77777777" w:rsidR="0013734F" w:rsidRDefault="00FF6031">
            <w:r>
              <w:t>в том числе: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06FD" w14:textId="77777777" w:rsidR="0013734F" w:rsidRDefault="0013734F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ECF5" w14:textId="77777777" w:rsidR="0013734F" w:rsidRDefault="0013734F"/>
        </w:tc>
      </w:tr>
      <w:tr w:rsidR="0013734F" w14:paraId="488F9A43" w14:textId="77777777">
        <w:trPr>
          <w:trHeight w:val="3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A39E" w14:textId="77777777" w:rsidR="0013734F" w:rsidRDefault="00FF6031">
            <w:r>
              <w:t>теоретические занятия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E760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914D4" w14:textId="77777777" w:rsidR="0013734F" w:rsidRDefault="00FF6031">
            <w:pPr>
              <w:jc w:val="center"/>
            </w:pPr>
            <w: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09BE" w14:textId="77777777" w:rsidR="0013734F" w:rsidRDefault="00FF6031">
            <w:pPr>
              <w:jc w:val="center"/>
            </w:pPr>
            <w:r>
              <w:t>8</w:t>
            </w:r>
          </w:p>
        </w:tc>
      </w:tr>
      <w:tr w:rsidR="0013734F" w14:paraId="5FD0359B" w14:textId="77777777">
        <w:trPr>
          <w:trHeight w:val="375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C6D2" w14:textId="77777777" w:rsidR="0013734F" w:rsidRDefault="00FF6031">
            <w: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12EE5" w14:textId="77777777" w:rsidR="0013734F" w:rsidRDefault="00FF6031">
            <w:pPr>
              <w:jc w:val="center"/>
            </w:pPr>
            <w:r>
              <w:t>30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0E167" w14:textId="77777777" w:rsidR="0013734F" w:rsidRDefault="00FF6031">
            <w:pPr>
              <w:jc w:val="center"/>
            </w:pPr>
            <w:r>
              <w:t>72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20EF" w14:textId="77777777" w:rsidR="0013734F" w:rsidRDefault="00FF6031">
            <w:pPr>
              <w:jc w:val="center"/>
            </w:pPr>
            <w:r>
              <w:t>96</w:t>
            </w:r>
          </w:p>
        </w:tc>
      </w:tr>
      <w:tr w:rsidR="0013734F" w14:paraId="79527BAD" w14:textId="77777777">
        <w:trPr>
          <w:trHeight w:val="267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571C5" w14:textId="77777777" w:rsidR="0013734F" w:rsidRDefault="00FF6031">
            <w:pPr>
              <w:rPr>
                <w:i/>
              </w:rPr>
            </w:pPr>
            <w:r>
              <w:rPr>
                <w:i/>
              </w:rPr>
              <w:t>Самостоятельная работа *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7313" w14:textId="77777777" w:rsidR="0013734F" w:rsidRDefault="00FF6031">
            <w:pPr>
              <w:jc w:val="center"/>
            </w:pPr>
            <w:r>
              <w:t>–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77F1" w14:textId="77777777" w:rsidR="0013734F" w:rsidRDefault="00FF6031">
            <w:pPr>
              <w:jc w:val="center"/>
            </w:pPr>
            <w:r>
              <w:t>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F42CC" w14:textId="77777777" w:rsidR="0013734F" w:rsidRDefault="00FF6031">
            <w:pPr>
              <w:jc w:val="center"/>
            </w:pPr>
            <w:r>
              <w:t>-</w:t>
            </w:r>
          </w:p>
        </w:tc>
      </w:tr>
      <w:tr w:rsidR="0013734F" w14:paraId="2BB8274D" w14:textId="77777777">
        <w:trPr>
          <w:trHeight w:val="331"/>
        </w:trPr>
        <w:tc>
          <w:tcPr>
            <w:tcW w:w="6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F8784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D3E8" w14:textId="77777777" w:rsidR="0013734F" w:rsidRDefault="00FF6031">
            <w:pPr>
              <w:jc w:val="center"/>
            </w:pPr>
            <w:r>
              <w:t>**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435FD" w14:textId="77777777" w:rsidR="0013734F" w:rsidRDefault="00FF6031">
            <w:pPr>
              <w:jc w:val="center"/>
            </w:pPr>
            <w:r>
              <w:t>**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E20F" w14:textId="77777777" w:rsidR="0013734F" w:rsidRDefault="00FF6031">
            <w:pPr>
              <w:jc w:val="center"/>
            </w:pPr>
            <w:r>
              <w:t>**</w:t>
            </w:r>
          </w:p>
        </w:tc>
      </w:tr>
    </w:tbl>
    <w:p w14:paraId="71864577" w14:textId="77777777" w:rsidR="0013734F" w:rsidRDefault="0013734F">
      <w:pPr>
        <w:sectPr w:rsidR="0013734F">
          <w:footerReference w:type="default" r:id="rId7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14:paraId="4723EB9A" w14:textId="77777777" w:rsidR="0013734F" w:rsidRDefault="00FF6031">
      <w:pPr>
        <w:ind w:firstLine="709"/>
        <w:rPr>
          <w:b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</w:p>
    <w:p w14:paraId="48125913" w14:textId="77777777" w:rsidR="0013734F" w:rsidRDefault="0013734F">
      <w:pPr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079"/>
        <w:gridCol w:w="888"/>
        <w:gridCol w:w="888"/>
        <w:gridCol w:w="888"/>
        <w:gridCol w:w="1475"/>
      </w:tblGrid>
      <w:tr w:rsidR="0013734F" w14:paraId="7B47F7F2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F77C" w14:textId="77777777" w:rsidR="0013734F" w:rsidRDefault="00FF603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11C2" w14:textId="77777777" w:rsidR="0013734F" w:rsidRDefault="00FF6031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и формы </w:t>
            </w:r>
            <w:r>
              <w:rPr>
                <w:b/>
              </w:rPr>
              <w:t>организации деятельности обучающихся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24C8" w14:textId="77777777" w:rsidR="0013734F" w:rsidRDefault="0013734F">
            <w:pPr>
              <w:rPr>
                <w:b/>
              </w:rPr>
            </w:pPr>
          </w:p>
          <w:p w14:paraId="68D3ED50" w14:textId="77777777" w:rsidR="0013734F" w:rsidRDefault="0013734F">
            <w:pPr>
              <w:rPr>
                <w:b/>
              </w:rPr>
            </w:pPr>
          </w:p>
          <w:p w14:paraId="2543FC0B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Объем, акад. ч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EDA4" w14:textId="77777777" w:rsidR="0013734F" w:rsidRDefault="0013734F">
            <w:pPr>
              <w:rPr>
                <w:b/>
              </w:rPr>
            </w:pPr>
          </w:p>
          <w:p w14:paraId="09317689" w14:textId="77777777" w:rsidR="0013734F" w:rsidRDefault="0013734F">
            <w:pPr>
              <w:rPr>
                <w:b/>
              </w:rPr>
            </w:pPr>
          </w:p>
          <w:p w14:paraId="499D23F6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Объем, акад. ч</w:t>
            </w:r>
            <w:r>
              <w:rPr>
                <w:rStyle w:val="17"/>
                <w:b/>
                <w:vertAlign w:val="superscript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6511" w14:textId="77777777" w:rsidR="0013734F" w:rsidRDefault="0013734F">
            <w:pPr>
              <w:rPr>
                <w:b/>
              </w:rPr>
            </w:pPr>
          </w:p>
          <w:p w14:paraId="482708B4" w14:textId="77777777" w:rsidR="0013734F" w:rsidRDefault="0013734F">
            <w:pPr>
              <w:rPr>
                <w:b/>
              </w:rPr>
            </w:pPr>
          </w:p>
          <w:p w14:paraId="1C85BED4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Объем, акад. ч</w:t>
            </w:r>
            <w:r>
              <w:rPr>
                <w:rStyle w:val="17"/>
                <w:b/>
                <w:vertAlign w:val="superscript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91E6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13734F" w14:paraId="1508FB9C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057D" w14:textId="77777777" w:rsidR="0013734F" w:rsidRDefault="00FF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895" w14:textId="77777777" w:rsidR="0013734F" w:rsidRDefault="00FF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2A22" w14:textId="77777777" w:rsidR="0013734F" w:rsidRDefault="00FF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486C" w14:textId="77777777" w:rsidR="0013734F" w:rsidRDefault="00FF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418F" w14:textId="77777777" w:rsidR="0013734F" w:rsidRDefault="00FF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B34" w14:textId="77777777" w:rsidR="0013734F" w:rsidRDefault="00FF60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3734F" w14:paraId="7C31D1E4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F79" w14:textId="77777777" w:rsidR="0013734F" w:rsidRDefault="00FF6031">
            <w:r>
              <w:rPr>
                <w:b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6997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AE62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A7FC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6C33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60449E8C" w14:textId="77777777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1137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1.1. </w:t>
            </w:r>
          </w:p>
          <w:p w14:paraId="33F72859" w14:textId="77777777" w:rsidR="0013734F" w:rsidRDefault="0013734F">
            <w:pPr>
              <w:rPr>
                <w:b/>
              </w:rPr>
            </w:pPr>
          </w:p>
          <w:p w14:paraId="2BD3AF1B" w14:textId="77777777" w:rsidR="0013734F" w:rsidRDefault="00FF6031">
            <w:pPr>
              <w:ind w:left="-83" w:right="-77"/>
              <w:jc w:val="both"/>
            </w:pPr>
            <w: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14D" w14:textId="77777777" w:rsidR="0013734F" w:rsidRDefault="00FF6031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96A7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4BEC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92F9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2610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B30F1DB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6FBB2151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8FA1A8E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2DD9BCC9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52C46F6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5EAAF9F9" w14:textId="77777777" w:rsidR="0013734F" w:rsidRDefault="0013734F">
            <w:pPr>
              <w:jc w:val="center"/>
            </w:pPr>
          </w:p>
        </w:tc>
      </w:tr>
      <w:tr w:rsidR="0013734F" w14:paraId="501CF169" w14:textId="77777777">
        <w:trPr>
          <w:trHeight w:val="9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993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8A4" w14:textId="77777777" w:rsidR="0013734F" w:rsidRDefault="00FF6031">
            <w:pPr>
              <w:ind w:left="-89" w:right="-78"/>
              <w:jc w:val="both"/>
            </w:pPr>
            <w: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60F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860E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A14D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D51F" w14:textId="77777777" w:rsidR="0013734F" w:rsidRDefault="0013734F"/>
        </w:tc>
      </w:tr>
      <w:tr w:rsidR="0013734F" w14:paraId="40378DE0" w14:textId="77777777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193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4008" w14:textId="77777777" w:rsidR="0013734F" w:rsidRDefault="00FF6031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4AF2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1BA1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B0AC" w14:textId="77777777" w:rsidR="0013734F" w:rsidRDefault="0013734F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7BD" w14:textId="77777777" w:rsidR="0013734F" w:rsidRDefault="0013734F"/>
        </w:tc>
      </w:tr>
      <w:tr w:rsidR="0013734F" w14:paraId="4AD9079C" w14:textId="77777777">
        <w:trPr>
          <w:trHeight w:val="31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767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19C3" w14:textId="77777777" w:rsidR="0013734F" w:rsidRDefault="00FF6031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5BC1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D627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643E" w14:textId="77777777" w:rsidR="0013734F" w:rsidRDefault="0013734F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2B4" w14:textId="77777777" w:rsidR="0013734F" w:rsidRDefault="0013734F"/>
        </w:tc>
      </w:tr>
      <w:tr w:rsidR="0013734F" w14:paraId="034C8F60" w14:textId="77777777">
        <w:trPr>
          <w:trHeight w:val="3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305CBCF" w14:textId="77777777" w:rsidR="0013734F" w:rsidRDefault="00FF6031">
            <w:pPr>
              <w:spacing w:before="120" w:after="120"/>
              <w:ind w:left="-83" w:right="-77"/>
              <w:jc w:val="both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14:paraId="10687967" w14:textId="77777777" w:rsidR="0013734F" w:rsidRDefault="00FF6031">
            <w:pPr>
              <w:spacing w:before="120" w:after="120"/>
              <w:ind w:left="-83" w:right="-77"/>
            </w:pPr>
            <w:r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168D" w14:textId="77777777" w:rsidR="0013734F" w:rsidRDefault="00FF6031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731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66F0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F401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BD02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E70A5C2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293C784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A59D219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72DDEF7D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47397BBB" w14:textId="77777777" w:rsidR="0013734F" w:rsidRDefault="0013734F">
            <w:pPr>
              <w:jc w:val="center"/>
            </w:pPr>
          </w:p>
        </w:tc>
      </w:tr>
      <w:tr w:rsidR="0013734F" w14:paraId="23A6AB51" w14:textId="77777777">
        <w:trPr>
          <w:trHeight w:val="2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B25129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376" w14:textId="77777777" w:rsidR="0013734F" w:rsidRDefault="00FF6031">
            <w:pPr>
              <w:ind w:left="-89"/>
              <w:jc w:val="both"/>
              <w:rPr>
                <w:shd w:val="clear" w:color="auto" w:fill="FFD821"/>
              </w:rPr>
            </w:pPr>
            <w:r>
              <w:t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</w:t>
            </w:r>
            <w:r>
              <w:t xml:space="preserve">а. Формирование </w:t>
            </w:r>
            <w:proofErr w:type="spellStart"/>
            <w:r>
              <w:t>валеологической</w:t>
            </w:r>
            <w:proofErr w:type="spellEnd"/>
            <w:r>
              <w:t xml:space="preserve">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</w:t>
            </w:r>
            <w:r>
              <w:t>онтроля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E18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BB99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9DFE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0910" w14:textId="77777777" w:rsidR="0013734F" w:rsidRDefault="0013734F"/>
        </w:tc>
      </w:tr>
      <w:tr w:rsidR="0013734F" w14:paraId="02B5E496" w14:textId="77777777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C0709A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4E73" w14:textId="77777777" w:rsidR="0013734F" w:rsidRDefault="00FF6031">
            <w:pPr>
              <w:ind w:left="-89"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5D61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36A5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1AB4" w14:textId="77777777" w:rsidR="0013734F" w:rsidRDefault="0013734F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F29" w14:textId="77777777" w:rsidR="0013734F" w:rsidRDefault="0013734F"/>
        </w:tc>
      </w:tr>
      <w:tr w:rsidR="0013734F" w14:paraId="44BAA730" w14:textId="77777777">
        <w:trPr>
          <w:trHeight w:val="2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70EF60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4D55" w14:textId="77777777" w:rsidR="0013734F" w:rsidRDefault="00FF6031">
            <w:pPr>
              <w:ind w:left="-89"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82FB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AD80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EAEF" w14:textId="77777777" w:rsidR="0013734F" w:rsidRDefault="0013734F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87BA" w14:textId="77777777" w:rsidR="0013734F" w:rsidRDefault="0013734F"/>
        </w:tc>
      </w:tr>
      <w:tr w:rsidR="0013734F" w14:paraId="5695CA43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441" w14:textId="77777777" w:rsidR="0013734F" w:rsidRDefault="00FF6031">
            <w:pPr>
              <w:ind w:left="-89" w:right="-78" w:firstLine="6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F6F5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EA92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CD83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8B4" w14:textId="77777777" w:rsidR="0013734F" w:rsidRDefault="0013734F">
            <w:pPr>
              <w:jc w:val="center"/>
            </w:pPr>
          </w:p>
        </w:tc>
      </w:tr>
      <w:tr w:rsidR="0013734F" w14:paraId="3F52FE70" w14:textId="77777777">
        <w:trPr>
          <w:trHeight w:val="26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103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14:paraId="1F33E450" w14:textId="77777777" w:rsidR="0013734F" w:rsidRDefault="0013734F">
            <w:pPr>
              <w:rPr>
                <w:b/>
              </w:rPr>
            </w:pPr>
          </w:p>
          <w:p w14:paraId="24CA8AD6" w14:textId="77777777" w:rsidR="0013734F" w:rsidRDefault="00FF6031">
            <w:r>
              <w:t xml:space="preserve">Совершенствование техники бега на короткие </w:t>
            </w:r>
            <w:r>
              <w:t>дистанции, технике спортивной ходьбы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E8F2" w14:textId="77777777" w:rsidR="0013734F" w:rsidRDefault="00FF6031">
            <w:pPr>
              <w:contextualSpacing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3E0C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F355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B45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069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78462D9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CD0DE7B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3F40D5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74B1373E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4DA147F9" w14:textId="77777777" w:rsidR="0013734F" w:rsidRDefault="0013734F">
            <w:pPr>
              <w:jc w:val="center"/>
            </w:pPr>
          </w:p>
        </w:tc>
      </w:tr>
      <w:tr w:rsidR="0013734F" w14:paraId="438A00A1" w14:textId="77777777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E68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835" w14:textId="77777777" w:rsidR="0013734F" w:rsidRDefault="00FF6031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9EE6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A8A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28D7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FB6" w14:textId="77777777" w:rsidR="0013734F" w:rsidRDefault="0013734F"/>
        </w:tc>
      </w:tr>
      <w:tr w:rsidR="0013734F" w14:paraId="401DA435" w14:textId="77777777">
        <w:trPr>
          <w:trHeight w:val="4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F8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CCF" w14:textId="77777777" w:rsidR="0013734F" w:rsidRDefault="00FF6031">
            <w:pPr>
              <w:contextualSpacing/>
              <w:jc w:val="both"/>
            </w:pPr>
            <w:r>
              <w:t xml:space="preserve">Практическое занятие. Биомеханические основы техники бега; техники низкого старта и стартового ускорения; бег по </w:t>
            </w:r>
            <w:r>
              <w:t>дистанции; финиширование, специальные упражнения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8C92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A20B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5425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23F" w14:textId="77777777" w:rsidR="0013734F" w:rsidRDefault="0013734F"/>
        </w:tc>
      </w:tr>
      <w:tr w:rsidR="0013734F" w14:paraId="32838E0A" w14:textId="77777777">
        <w:trPr>
          <w:trHeight w:val="3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D5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D05E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6B3C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A268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3FCE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9B60" w14:textId="77777777" w:rsidR="0013734F" w:rsidRDefault="0013734F"/>
        </w:tc>
      </w:tr>
      <w:tr w:rsidR="0013734F" w14:paraId="4DBEB25E" w14:textId="77777777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924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14:paraId="48532D2B" w14:textId="77777777" w:rsidR="0013734F" w:rsidRDefault="0013734F">
            <w:pPr>
              <w:rPr>
                <w:b/>
              </w:rPr>
            </w:pPr>
          </w:p>
          <w:p w14:paraId="39F8A476" w14:textId="77777777" w:rsidR="0013734F" w:rsidRDefault="00FF6031">
            <w:r>
              <w:rPr>
                <w:spacing w:val="7"/>
              </w:rPr>
              <w:t>Совершенствование техники длительного 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48B" w14:textId="77777777" w:rsidR="0013734F" w:rsidRDefault="00FF6031">
            <w:pPr>
              <w:contextualSpacing/>
              <w:jc w:val="both"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CB85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A1E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D0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DE3F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408F7C5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77161515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2533C2A3" w14:textId="77777777" w:rsidR="0013734F" w:rsidRDefault="0013734F">
            <w:pPr>
              <w:jc w:val="center"/>
            </w:pPr>
          </w:p>
        </w:tc>
      </w:tr>
      <w:tr w:rsidR="0013734F" w14:paraId="6528F0A0" w14:textId="77777777">
        <w:trPr>
          <w:trHeight w:val="19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A11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44D" w14:textId="77777777" w:rsidR="0013734F" w:rsidRDefault="00FF6031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922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A8C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BD4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456" w14:textId="77777777" w:rsidR="0013734F" w:rsidRDefault="0013734F"/>
        </w:tc>
      </w:tr>
      <w:tr w:rsidR="0013734F" w14:paraId="00E4B247" w14:textId="77777777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DD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5B55" w14:textId="77777777" w:rsidR="0013734F" w:rsidRDefault="00FF6031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7"/>
              </w:rPr>
              <w:t>Совершенствование техники длительного бега</w:t>
            </w:r>
            <w:r>
              <w:t xml:space="preserve"> во время кросса до 15-20 минут, техники бега на средние и длинные дистанции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9E86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61EF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CCFD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E479" w14:textId="77777777" w:rsidR="0013734F" w:rsidRDefault="0013734F"/>
        </w:tc>
      </w:tr>
      <w:tr w:rsidR="0013734F" w14:paraId="0B7201B3" w14:textId="77777777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9B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6E1F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7985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07C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17D6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5112" w14:textId="77777777" w:rsidR="0013734F" w:rsidRDefault="0013734F"/>
        </w:tc>
      </w:tr>
      <w:tr w:rsidR="0013734F" w14:paraId="44B3FB93" w14:textId="77777777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E18E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14:paraId="3C54E0E6" w14:textId="77777777" w:rsidR="0013734F" w:rsidRDefault="0013734F">
            <w:pPr>
              <w:rPr>
                <w:b/>
              </w:rPr>
            </w:pPr>
          </w:p>
          <w:p w14:paraId="1F44A901" w14:textId="77777777" w:rsidR="0013734F" w:rsidRDefault="00FF6031">
            <w:r>
              <w:rPr>
                <w:spacing w:val="-1"/>
              </w:rPr>
              <w:t xml:space="preserve">Совершенствование техники прыжка в длину с места, с </w:t>
            </w:r>
            <w:r>
              <w:rPr>
                <w:spacing w:val="-1"/>
              </w:rPr>
              <w:t>разбега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4FD9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26C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83D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8BD4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15FD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60F59CF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25F53E4E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4C640396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33EA75BF" w14:textId="77777777" w:rsidR="0013734F" w:rsidRDefault="0013734F">
            <w:pPr>
              <w:jc w:val="center"/>
            </w:pPr>
          </w:p>
        </w:tc>
      </w:tr>
      <w:tr w:rsidR="0013734F" w14:paraId="234F0C8B" w14:textId="77777777">
        <w:trPr>
          <w:trHeight w:val="2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126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4872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261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12B0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E91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AA2" w14:textId="77777777" w:rsidR="0013734F" w:rsidRDefault="0013734F"/>
        </w:tc>
      </w:tr>
      <w:tr w:rsidR="0013734F" w14:paraId="6784596F" w14:textId="77777777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55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B1F" w14:textId="77777777" w:rsidR="0013734F" w:rsidRDefault="00FF6031">
            <w:pPr>
              <w:contextualSpacing/>
              <w:jc w:val="both"/>
              <w:rPr>
                <w:spacing w:val="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Специальные упражнения прыгуна,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5702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E694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A988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AA8" w14:textId="77777777" w:rsidR="0013734F" w:rsidRDefault="0013734F"/>
        </w:tc>
      </w:tr>
      <w:tr w:rsidR="0013734F" w14:paraId="740C7289" w14:textId="77777777">
        <w:trPr>
          <w:trHeight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DF53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17D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630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57BF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F8BB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635" w14:textId="77777777" w:rsidR="0013734F" w:rsidRDefault="0013734F"/>
        </w:tc>
      </w:tr>
      <w:tr w:rsidR="0013734F" w14:paraId="6765BDED" w14:textId="77777777">
        <w:trPr>
          <w:trHeight w:val="18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653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14:paraId="4D007EA1" w14:textId="77777777" w:rsidR="0013734F" w:rsidRDefault="0013734F">
            <w:pPr>
              <w:rPr>
                <w:b/>
              </w:rPr>
            </w:pPr>
          </w:p>
          <w:p w14:paraId="2706D456" w14:textId="77777777" w:rsidR="0013734F" w:rsidRDefault="00FF6031">
            <w:pPr>
              <w:rPr>
                <w:spacing w:val="-1"/>
              </w:rPr>
            </w:pPr>
            <w:r>
              <w:rPr>
                <w:spacing w:val="-1"/>
              </w:rPr>
              <w:t>Эстафетный бег 4х100.</w:t>
            </w:r>
          </w:p>
          <w:p w14:paraId="4C0CA5A8" w14:textId="77777777" w:rsidR="0013734F" w:rsidRDefault="00FF6031">
            <w:pPr>
              <w:contextualSpacing/>
              <w:rPr>
                <w:b/>
              </w:rPr>
            </w:pPr>
            <w:r>
              <w:rPr>
                <w:spacing w:val="-1"/>
              </w:rPr>
              <w:t>Челночный бег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3A3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 xml:space="preserve"> 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4361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BEC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CB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79B1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A313AC5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DA84546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5B7660A0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3308BA89" w14:textId="77777777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B34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843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6264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8081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972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69AC" w14:textId="77777777" w:rsidR="0013734F" w:rsidRDefault="0013734F"/>
        </w:tc>
      </w:tr>
      <w:tr w:rsidR="0013734F" w14:paraId="00DC8CD0" w14:textId="77777777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E57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1CA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эстафетного бега 4х100, челночного бега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D119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8732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5E34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750" w14:textId="77777777" w:rsidR="0013734F" w:rsidRDefault="0013734F"/>
        </w:tc>
      </w:tr>
      <w:tr w:rsidR="0013734F" w14:paraId="3A7BCAD4" w14:textId="77777777">
        <w:trPr>
          <w:trHeight w:val="1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A563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5AE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AD3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6462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D45F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3960" w14:textId="77777777" w:rsidR="0013734F" w:rsidRDefault="0013734F"/>
        </w:tc>
      </w:tr>
      <w:tr w:rsidR="0013734F" w14:paraId="1FC6039B" w14:textId="77777777">
        <w:trPr>
          <w:trHeight w:val="22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E46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2.5. </w:t>
            </w:r>
          </w:p>
          <w:p w14:paraId="1C61C34E" w14:textId="77777777" w:rsidR="0013734F" w:rsidRDefault="00FF6031">
            <w:r>
              <w:t>Выполнение контрольных нормативов в беге и прыжках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52F0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A598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7AF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C2F3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E754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7396672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01BF098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AE9AE25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11CA7A64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7E351B75" w14:textId="77777777">
        <w:trPr>
          <w:trHeight w:val="2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A68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AFE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B97E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DAB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2E79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9912" w14:textId="77777777" w:rsidR="0013734F" w:rsidRDefault="0013734F"/>
        </w:tc>
      </w:tr>
      <w:tr w:rsidR="0013734F" w14:paraId="5A8A1213" w14:textId="77777777">
        <w:trPr>
          <w:trHeight w:val="4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5921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A1E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t xml:space="preserve">Практическое занятие. </w:t>
            </w:r>
            <w:r>
              <w:rPr>
                <w:spacing w:val="-3"/>
              </w:rPr>
              <w:t xml:space="preserve">Выполнение контрольных нормативов в беге 30 м, 60 м, 100 м, 400 м, 500 м (д), 1000 м </w:t>
            </w:r>
            <w:r>
              <w:rPr>
                <w:spacing w:val="-3"/>
              </w:rPr>
              <w:t xml:space="preserve">(ю), 2000 м (д), 3000 м (ю); прыжок в длину с места, с разбега </w:t>
            </w:r>
            <w:r>
              <w:t>способом «согнув ноги», бег на выносливость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6A7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21EB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18A0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D51" w14:textId="77777777" w:rsidR="0013734F" w:rsidRDefault="0013734F"/>
        </w:tc>
      </w:tr>
      <w:tr w:rsidR="0013734F" w14:paraId="62B6E9BB" w14:textId="77777777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3ED6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313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924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60BA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B9EE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AC3" w14:textId="77777777" w:rsidR="0013734F" w:rsidRDefault="0013734F"/>
        </w:tc>
      </w:tr>
      <w:tr w:rsidR="0013734F" w14:paraId="0AEE8289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A48B" w14:textId="77777777" w:rsidR="0013734F" w:rsidRDefault="00FF6031">
            <w:pPr>
              <w:contextualSpacing/>
              <w:rPr>
                <w:spacing w:val="-3"/>
              </w:rPr>
            </w:pPr>
            <w:r>
              <w:rPr>
                <w:b/>
              </w:rPr>
              <w:t>Раздел 3. Волейбол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AC4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5BFA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5984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2AC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0A50391F" w14:textId="77777777">
        <w:trPr>
          <w:trHeight w:val="3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7145" w14:textId="77777777" w:rsidR="0013734F" w:rsidRDefault="00FF6031">
            <w:r>
              <w:rPr>
                <w:b/>
              </w:rPr>
              <w:t>Тема 3.1.</w:t>
            </w:r>
            <w:r>
              <w:t xml:space="preserve"> </w:t>
            </w:r>
          </w:p>
          <w:p w14:paraId="0D906A6B" w14:textId="77777777" w:rsidR="0013734F" w:rsidRDefault="0013734F"/>
          <w:p w14:paraId="784F3235" w14:textId="77777777" w:rsidR="0013734F" w:rsidRDefault="00FF6031">
            <w:r>
              <w:lastRenderedPageBreak/>
              <w:t>Стойки игрока и перемещения. Общая физическая подготовка (ОФП)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02F5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3377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3A7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BA94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B28F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3B53D5E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A42542B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lastRenderedPageBreak/>
              <w:t>ОК 08</w:t>
            </w:r>
          </w:p>
          <w:p w14:paraId="7DA3A725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5FE6DE67" w14:textId="77777777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558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EBD1" w14:textId="77777777" w:rsidR="0013734F" w:rsidRDefault="00FF6031">
            <w:pPr>
              <w:contextualSpacing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8B83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1195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57A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375" w14:textId="77777777" w:rsidR="0013734F" w:rsidRDefault="0013734F"/>
        </w:tc>
      </w:tr>
      <w:tr w:rsidR="0013734F" w14:paraId="6EF2DAD9" w14:textId="77777777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986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6EF" w14:textId="77777777" w:rsidR="0013734F" w:rsidRDefault="00FF6031">
            <w:pPr>
              <w:contextualSpacing/>
            </w:pPr>
            <w:r>
              <w:t>Практическое занятие. Выполнение перемещения по зонам площадки, выполнение тестов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CCB7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63AC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7322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B4A" w14:textId="77777777" w:rsidR="0013734F" w:rsidRDefault="0013734F"/>
        </w:tc>
      </w:tr>
      <w:tr w:rsidR="0013734F" w14:paraId="2472D0DB" w14:textId="77777777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648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E74F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A4FA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FE82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C74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ED8" w14:textId="77777777" w:rsidR="0013734F" w:rsidRDefault="0013734F"/>
        </w:tc>
      </w:tr>
      <w:tr w:rsidR="0013734F" w14:paraId="4B8058CE" w14:textId="77777777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F9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Тема 3.2.</w:t>
            </w:r>
          </w:p>
          <w:p w14:paraId="5393EC2F" w14:textId="77777777" w:rsidR="0013734F" w:rsidRDefault="00FF6031">
            <w:pPr>
              <w:rPr>
                <w:b/>
              </w:rPr>
            </w:pPr>
            <w:r>
              <w:t>Приемы и передачи мяча снизу и сверху двумя руками.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A209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20BD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B09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314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C29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26B0183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E25D8BB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2CF8451E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0BC3844B" w14:textId="77777777">
        <w:trPr>
          <w:trHeight w:val="19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A69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FFB" w14:textId="77777777" w:rsidR="0013734F" w:rsidRDefault="00FF6031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678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B9B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9420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48CC" w14:textId="77777777" w:rsidR="0013734F" w:rsidRDefault="0013734F"/>
        </w:tc>
      </w:tr>
      <w:tr w:rsidR="0013734F" w14:paraId="62398FE7" w14:textId="77777777">
        <w:trPr>
          <w:trHeight w:val="54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F4F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22D1" w14:textId="77777777" w:rsidR="0013734F" w:rsidRDefault="00FF6031">
            <w:pPr>
              <w:contextualSpacing/>
            </w:pPr>
            <w:r>
              <w:t xml:space="preserve">Практическое занятие. Выполнение комплекса </w:t>
            </w:r>
            <w:r>
              <w:rPr>
                <w:spacing w:val="1"/>
              </w:rPr>
              <w:t>упражнений по ОФП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7967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3737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07CD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6FA" w14:textId="77777777" w:rsidR="0013734F" w:rsidRDefault="0013734F"/>
        </w:tc>
      </w:tr>
      <w:tr w:rsidR="0013734F" w14:paraId="2B006269" w14:textId="77777777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7BC4" w14:textId="77777777" w:rsidR="0013734F" w:rsidRDefault="00FF6031">
            <w:r>
              <w:rPr>
                <w:b/>
              </w:rPr>
              <w:t>Тема 3.3.</w:t>
            </w:r>
            <w:r>
              <w:t xml:space="preserve"> </w:t>
            </w:r>
          </w:p>
          <w:p w14:paraId="5862E8CA" w14:textId="77777777" w:rsidR="0013734F" w:rsidRDefault="0013734F"/>
          <w:p w14:paraId="65897E5F" w14:textId="77777777" w:rsidR="0013734F" w:rsidRDefault="00FF6031">
            <w:r>
              <w:t>Нижняя прямая и боковая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F6A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7DD8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965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7841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22DD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6C55C8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6C7BF551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6A7F26CC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1AAE17B5" w14:textId="77777777">
        <w:trPr>
          <w:trHeight w:val="30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2B1D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0A0" w14:textId="77777777" w:rsidR="0013734F" w:rsidRDefault="00FF6031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2D6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AE57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3086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5440" w14:textId="77777777" w:rsidR="0013734F" w:rsidRDefault="0013734F"/>
        </w:tc>
      </w:tr>
      <w:tr w:rsidR="0013734F" w14:paraId="64B633EB" w14:textId="77777777">
        <w:trPr>
          <w:trHeight w:val="5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95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F04B" w14:textId="77777777" w:rsidR="0013734F" w:rsidRDefault="00FF6031">
            <w:pPr>
              <w:contextualSpacing/>
              <w:jc w:val="both"/>
            </w:pPr>
            <w:r>
              <w:t xml:space="preserve">Практическое занятие. Выполнение </w:t>
            </w:r>
            <w:r>
              <w:t>упражнений на укрепление мышц кистей, плечевого пояса, брюшного пресса, мышц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249E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A428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5571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B1C2" w14:textId="77777777" w:rsidR="0013734F" w:rsidRDefault="0013734F"/>
        </w:tc>
      </w:tr>
      <w:tr w:rsidR="0013734F" w14:paraId="5DAA3D96" w14:textId="77777777">
        <w:trPr>
          <w:trHeight w:val="1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B369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9258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1395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1E43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AFBB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6609" w14:textId="77777777" w:rsidR="0013734F" w:rsidRDefault="0013734F"/>
        </w:tc>
      </w:tr>
      <w:tr w:rsidR="0013734F" w14:paraId="33B38F69" w14:textId="77777777">
        <w:trPr>
          <w:trHeight w:val="25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986EC" w14:textId="77777777" w:rsidR="0013734F" w:rsidRDefault="00FF6031">
            <w:r>
              <w:rPr>
                <w:b/>
              </w:rPr>
              <w:t>Тема 3.4.</w:t>
            </w:r>
            <w:r>
              <w:t xml:space="preserve"> </w:t>
            </w:r>
          </w:p>
          <w:p w14:paraId="7389E6FF" w14:textId="77777777" w:rsidR="0013734F" w:rsidRDefault="00FF6031">
            <w:pPr>
              <w:rPr>
                <w:b/>
              </w:rPr>
            </w:pPr>
            <w:r>
              <w:t>Верхняя прямая подача.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FA79F" w14:textId="77777777" w:rsidR="0013734F" w:rsidRDefault="00FF6031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7E304A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633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469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AB985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15BFDE8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12877E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588CFC2F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3C6C924E" w14:textId="77777777">
        <w:trPr>
          <w:trHeight w:val="2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17E0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9D501B" w14:textId="77777777" w:rsidR="0013734F" w:rsidRDefault="00FF6031">
            <w:pPr>
              <w:contextualSpacing/>
              <w:jc w:val="both"/>
              <w:rPr>
                <w:spacing w:val="3"/>
              </w:rPr>
            </w:pPr>
            <w:r>
              <w:rPr>
                <w:b/>
              </w:rPr>
              <w:t xml:space="preserve">В том числе практических </w:t>
            </w:r>
            <w:r>
              <w:rPr>
                <w:b/>
              </w:rPr>
              <w:t>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6C2B2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0AE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B48F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6ADF6" w14:textId="77777777" w:rsidR="0013734F" w:rsidRDefault="0013734F"/>
        </w:tc>
      </w:tr>
      <w:tr w:rsidR="0013734F" w14:paraId="1C95066B" w14:textId="77777777">
        <w:trPr>
          <w:trHeight w:val="5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58F4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77C6E" w14:textId="77777777" w:rsidR="0013734F" w:rsidRDefault="00FF6031">
            <w:pPr>
              <w:contextualSpacing/>
              <w:jc w:val="both"/>
              <w:rPr>
                <w:spacing w:val="-2"/>
              </w:rPr>
            </w:pPr>
            <w:r>
              <w:t>Практическое занятие. Обучение стойки волейболиста, верхней подачи, нападающему удару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D3A51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EB4C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B373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631E5" w14:textId="77777777" w:rsidR="0013734F" w:rsidRDefault="0013734F"/>
        </w:tc>
      </w:tr>
      <w:tr w:rsidR="0013734F" w14:paraId="4274AF4C" w14:textId="77777777">
        <w:trPr>
          <w:trHeight w:val="28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403C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09E2A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B07AB1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8C14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A273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DDEB0" w14:textId="77777777" w:rsidR="0013734F" w:rsidRDefault="0013734F"/>
        </w:tc>
      </w:tr>
      <w:tr w:rsidR="0013734F" w14:paraId="1A47B620" w14:textId="77777777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5DAA4" w14:textId="77777777" w:rsidR="0013734F" w:rsidRDefault="00FF6031">
            <w:r>
              <w:rPr>
                <w:b/>
              </w:rPr>
              <w:t>Тема 3.5.</w:t>
            </w:r>
            <w:r>
              <w:t xml:space="preserve"> </w:t>
            </w:r>
          </w:p>
          <w:p w14:paraId="71518BDC" w14:textId="77777777" w:rsidR="0013734F" w:rsidRDefault="0013734F"/>
          <w:p w14:paraId="606F5F4C" w14:textId="77777777" w:rsidR="0013734F" w:rsidRDefault="00FF6031">
            <w:r>
              <w:t>Тактика игры в защите и нападении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7C180" w14:textId="77777777" w:rsidR="0013734F" w:rsidRDefault="00FF6031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70BA3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58A3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38AF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278C0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6FBF3C3B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676A583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60B852A7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0179CEF0" w14:textId="77777777">
        <w:trPr>
          <w:trHeight w:val="2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29AD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9B83FF" w14:textId="77777777" w:rsidR="0013734F" w:rsidRDefault="00FF6031">
            <w:pPr>
              <w:contextualSpacing/>
              <w:rPr>
                <w:spacing w:val="3"/>
              </w:rPr>
            </w:pPr>
            <w:r>
              <w:rPr>
                <w:b/>
              </w:rPr>
              <w:t xml:space="preserve">В том </w:t>
            </w:r>
            <w:r>
              <w:rPr>
                <w:b/>
              </w:rPr>
              <w:t>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23AF91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3707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CA0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C66A0" w14:textId="77777777" w:rsidR="0013734F" w:rsidRDefault="0013734F"/>
        </w:tc>
      </w:tr>
      <w:tr w:rsidR="0013734F" w14:paraId="200A64DC" w14:textId="77777777">
        <w:trPr>
          <w:trHeight w:val="43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4734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64294" w14:textId="77777777" w:rsidR="0013734F" w:rsidRDefault="00FF6031">
            <w:pPr>
              <w:contextualSpacing/>
              <w:rPr>
                <w:spacing w:val="3"/>
              </w:rPr>
            </w:pPr>
            <w:r>
              <w:t>Практическое занятие. Отработка тактики игры в защите и нападении, выполнение приёмов передачи мяча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51563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46EA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5195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17B0C" w14:textId="77777777" w:rsidR="0013734F" w:rsidRDefault="0013734F"/>
        </w:tc>
      </w:tr>
      <w:tr w:rsidR="0013734F" w14:paraId="37601485" w14:textId="77777777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C1C2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618C11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737F9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3674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E8AB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EAA83" w14:textId="77777777" w:rsidR="0013734F" w:rsidRDefault="0013734F"/>
        </w:tc>
      </w:tr>
      <w:tr w:rsidR="0013734F" w14:paraId="15BE6EB6" w14:textId="77777777">
        <w:trPr>
          <w:trHeight w:val="24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FFD3E" w14:textId="77777777" w:rsidR="0013734F" w:rsidRDefault="00FF6031">
            <w:r>
              <w:rPr>
                <w:b/>
              </w:rPr>
              <w:t>Тема 3.6.</w:t>
            </w:r>
            <w:r>
              <w:t xml:space="preserve"> </w:t>
            </w:r>
          </w:p>
          <w:p w14:paraId="26A325F1" w14:textId="77777777" w:rsidR="0013734F" w:rsidRDefault="0013734F"/>
          <w:p w14:paraId="5BF3501D" w14:textId="77777777" w:rsidR="0013734F" w:rsidRDefault="00FF6031">
            <w:pPr>
              <w:rPr>
                <w:b/>
              </w:rPr>
            </w:pPr>
            <w:r>
              <w:t>Основы методики судейства</w:t>
            </w:r>
            <w:r>
              <w:rPr>
                <w:b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53FE7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Содержание учебного </w:t>
            </w:r>
            <w:r>
              <w:rPr>
                <w:b/>
                <w:spacing w:val="-3"/>
              </w:rPr>
              <w:t>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152D2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E3DB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30C9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8675B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2D2142F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205D07F2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2C06A396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35ACCDC1" w14:textId="77777777">
        <w:trPr>
          <w:trHeight w:val="21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9FEF4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6B161" w14:textId="77777777" w:rsidR="0013734F" w:rsidRDefault="00FF6031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FAECF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E323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8870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5F88C" w14:textId="77777777" w:rsidR="0013734F" w:rsidRDefault="0013734F"/>
        </w:tc>
      </w:tr>
      <w:tr w:rsidR="0013734F" w14:paraId="0A60DBDA" w14:textId="77777777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E361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EB792" w14:textId="77777777" w:rsidR="0013734F" w:rsidRDefault="00FF6031">
            <w:pPr>
              <w:contextualSpacing/>
            </w:pPr>
            <w:r>
              <w:t>Практическое занятие. Отработка навыков судейства в волейболе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54F5B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1E71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9A5D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C95EF" w14:textId="77777777" w:rsidR="0013734F" w:rsidRDefault="0013734F"/>
        </w:tc>
      </w:tr>
      <w:tr w:rsidR="0013734F" w14:paraId="7208FFE5" w14:textId="77777777">
        <w:trPr>
          <w:trHeight w:val="34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EEE9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732F9B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61B9C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0264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48C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B701E" w14:textId="77777777" w:rsidR="0013734F" w:rsidRDefault="0013734F"/>
        </w:tc>
      </w:tr>
      <w:tr w:rsidR="0013734F" w14:paraId="51ABC88F" w14:textId="77777777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B97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3.7. </w:t>
            </w:r>
          </w:p>
          <w:p w14:paraId="6BEE232B" w14:textId="77777777" w:rsidR="0013734F" w:rsidRDefault="0013734F">
            <w:pPr>
              <w:rPr>
                <w:b/>
              </w:rPr>
            </w:pPr>
          </w:p>
          <w:p w14:paraId="29C8175E" w14:textId="77777777" w:rsidR="0013734F" w:rsidRDefault="00FF6031">
            <w:r>
              <w:t xml:space="preserve">Контроль выполнения </w:t>
            </w:r>
          </w:p>
          <w:p w14:paraId="7C35369B" w14:textId="77777777" w:rsidR="0013734F" w:rsidRDefault="00FF6031">
            <w:pPr>
              <w:contextualSpacing/>
            </w:pPr>
            <w:r>
              <w:lastRenderedPageBreak/>
              <w:t>тестов по волейболу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0C3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 xml:space="preserve">Содержание </w:t>
            </w:r>
            <w:r>
              <w:rPr>
                <w:b/>
                <w:spacing w:val="-3"/>
              </w:rPr>
              <w:t>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468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E32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51D0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76D2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F284375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56B0D24B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58806B93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26260EF5" w14:textId="77777777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DD7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D6B" w14:textId="77777777" w:rsidR="0013734F" w:rsidRDefault="00FF6031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3351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9546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7904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F72" w14:textId="77777777" w:rsidR="0013734F" w:rsidRDefault="0013734F"/>
        </w:tc>
      </w:tr>
      <w:tr w:rsidR="0013734F" w14:paraId="5D85C2DC" w14:textId="77777777">
        <w:trPr>
          <w:trHeight w:val="36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9EF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ABB8" w14:textId="77777777" w:rsidR="0013734F" w:rsidRDefault="00FF6031">
            <w:pPr>
              <w:contextualSpacing/>
              <w:rPr>
                <w:spacing w:val="-3"/>
              </w:rPr>
            </w:pPr>
            <w:r>
              <w:t>Практическое занятие. Выполнение передачи мяча в парах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5F2" w14:textId="77777777" w:rsidR="0013734F" w:rsidRDefault="0013734F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5887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74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99F2" w14:textId="77777777" w:rsidR="0013734F" w:rsidRDefault="0013734F"/>
        </w:tc>
      </w:tr>
      <w:tr w:rsidR="0013734F" w14:paraId="1F26CFC1" w14:textId="77777777">
        <w:trPr>
          <w:trHeight w:val="34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6C21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1A5" w14:textId="77777777" w:rsidR="0013734F" w:rsidRDefault="00FF6031">
            <w:pPr>
              <w:contextualSpacing/>
            </w:pPr>
            <w:r>
              <w:t>Практическое занятие. Игра по упрощённым правилам волейбола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0E6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25BF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E115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486" w14:textId="77777777" w:rsidR="0013734F" w:rsidRDefault="0013734F"/>
        </w:tc>
      </w:tr>
      <w:tr w:rsidR="0013734F" w14:paraId="700FB0FE" w14:textId="77777777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5F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3B08" w14:textId="77777777" w:rsidR="0013734F" w:rsidRDefault="00FF6031">
            <w:pPr>
              <w:contextualSpacing/>
            </w:pPr>
            <w:r>
              <w:t xml:space="preserve">Практическое занятие. Игра по </w:t>
            </w:r>
            <w:r>
              <w:t>правилам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821E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7511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E18C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F91" w14:textId="77777777" w:rsidR="0013734F" w:rsidRDefault="0013734F"/>
        </w:tc>
      </w:tr>
      <w:tr w:rsidR="0013734F" w14:paraId="1787163D" w14:textId="77777777">
        <w:trPr>
          <w:trHeight w:val="2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FFE1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1B19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8F69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7667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1D4A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1D8" w14:textId="77777777" w:rsidR="0013734F" w:rsidRDefault="0013734F"/>
        </w:tc>
      </w:tr>
      <w:tr w:rsidR="0013734F" w14:paraId="1C48C1D3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E4EC" w14:textId="77777777" w:rsidR="0013734F" w:rsidRDefault="00FF6031">
            <w:r>
              <w:rPr>
                <w:b/>
              </w:rPr>
              <w:t>Раздел 4. Баскетбол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0581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028D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A926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ED0C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1CA162F2" w14:textId="77777777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074AD" w14:textId="77777777" w:rsidR="0013734F" w:rsidRDefault="00FF6031">
            <w:pPr>
              <w:spacing w:before="10"/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14:paraId="79C8CD16" w14:textId="77777777" w:rsidR="0013734F" w:rsidRDefault="0013734F">
            <w:pPr>
              <w:rPr>
                <w:b/>
              </w:rPr>
            </w:pPr>
          </w:p>
          <w:p w14:paraId="2770C6B2" w14:textId="77777777" w:rsidR="0013734F" w:rsidRDefault="00FF6031">
            <w:pPr>
              <w:rPr>
                <w:spacing w:val="1"/>
              </w:rPr>
            </w:pPr>
            <w:r>
              <w:t>Стойка игрока, перемещения, остановки, повороты.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E53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70D1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D386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8E1A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4DCB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70E301F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6590B1F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310C99C0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4B732D65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39567DCE" w14:textId="77777777">
        <w:trPr>
          <w:trHeight w:val="2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D9CED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2717" w14:textId="77777777" w:rsidR="0013734F" w:rsidRDefault="00FF6031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3B8E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71C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DA8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557" w14:textId="77777777" w:rsidR="0013734F" w:rsidRDefault="0013734F"/>
        </w:tc>
      </w:tr>
      <w:tr w:rsidR="0013734F" w14:paraId="01F8C657" w14:textId="77777777">
        <w:trPr>
          <w:trHeight w:val="5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523C6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37E7" w14:textId="77777777" w:rsidR="0013734F" w:rsidRDefault="00FF6031">
            <w:pPr>
              <w:contextualSpacing/>
              <w:jc w:val="both"/>
              <w:rPr>
                <w:spacing w:val="1"/>
              </w:rPr>
            </w:pPr>
            <w:r>
              <w:t>Практическое занятие. Выполнение упражнений для укрепления мышц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4BA5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D1A7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F644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F9F" w14:textId="77777777" w:rsidR="0013734F" w:rsidRDefault="0013734F"/>
        </w:tc>
      </w:tr>
      <w:tr w:rsidR="0013734F" w14:paraId="0A378BDC" w14:textId="77777777">
        <w:trPr>
          <w:trHeight w:val="3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DA756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5CC5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9D5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C92C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59D3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060" w14:textId="77777777" w:rsidR="0013734F" w:rsidRDefault="0013734F"/>
        </w:tc>
      </w:tr>
      <w:tr w:rsidR="0013734F" w14:paraId="5CB3D8BD" w14:textId="77777777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2741" w14:textId="77777777" w:rsidR="0013734F" w:rsidRDefault="00FF6031">
            <w:r>
              <w:rPr>
                <w:b/>
              </w:rPr>
              <w:t>Тема 4.2.</w:t>
            </w:r>
            <w:r>
              <w:t xml:space="preserve"> </w:t>
            </w:r>
          </w:p>
          <w:p w14:paraId="7DD7A228" w14:textId="77777777" w:rsidR="0013734F" w:rsidRDefault="0013734F"/>
          <w:p w14:paraId="5474C58D" w14:textId="77777777" w:rsidR="0013734F" w:rsidRDefault="00FF6031">
            <w:r>
              <w:t>Передачи мяча.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9727" w14:textId="77777777" w:rsidR="0013734F" w:rsidRDefault="00FF6031">
            <w:pPr>
              <w:contextualSpacing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8059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8D41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D5E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A60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8A70DF8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3BCFCCAB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2DEB936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41831470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6EB24CFF" w14:textId="77777777">
        <w:trPr>
          <w:trHeight w:val="33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B28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BFD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8F01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E7E4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D71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6F36" w14:textId="77777777" w:rsidR="0013734F" w:rsidRDefault="0013734F"/>
        </w:tc>
      </w:tr>
      <w:tr w:rsidR="0013734F" w14:paraId="562AE73C" w14:textId="77777777">
        <w:trPr>
          <w:trHeight w:val="7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BF6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D546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развития скоростно-силовых и координационных способностей, упражнений для развития верхнего плечевого пояса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B101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2D48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0CA8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5947" w14:textId="77777777" w:rsidR="0013734F" w:rsidRDefault="0013734F"/>
        </w:tc>
      </w:tr>
      <w:tr w:rsidR="0013734F" w14:paraId="7D73B4DB" w14:textId="77777777">
        <w:trPr>
          <w:trHeight w:val="2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F1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07BE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E44F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6DD6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7AFE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2A5B" w14:textId="77777777" w:rsidR="0013734F" w:rsidRDefault="0013734F"/>
        </w:tc>
      </w:tr>
      <w:tr w:rsidR="0013734F" w14:paraId="1185F886" w14:textId="77777777">
        <w:trPr>
          <w:trHeight w:val="24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208E" w14:textId="77777777" w:rsidR="0013734F" w:rsidRDefault="00FF6031">
            <w:r>
              <w:rPr>
                <w:b/>
              </w:rPr>
              <w:t>Тема 4.3.</w:t>
            </w:r>
            <w:r>
              <w:t xml:space="preserve"> </w:t>
            </w:r>
          </w:p>
          <w:p w14:paraId="7C63D01C" w14:textId="77777777" w:rsidR="0013734F" w:rsidRDefault="0013734F"/>
          <w:p w14:paraId="1C33AAED" w14:textId="77777777" w:rsidR="0013734F" w:rsidRDefault="00FF6031">
            <w:r>
              <w:t>Ведение мяча и броски мяча в корзину с места, в движении, прыжком.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F72E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5236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CBCA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ECFB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48E8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B1C9918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6329D2A8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5683716D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0BA34475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3C76533B" w14:textId="77777777">
        <w:trPr>
          <w:trHeight w:val="30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31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6F7D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A9E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1FA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3FB7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F95E" w14:textId="77777777" w:rsidR="0013734F" w:rsidRDefault="0013734F"/>
        </w:tc>
      </w:tr>
      <w:tr w:rsidR="0013734F" w14:paraId="5ECD7262" w14:textId="77777777">
        <w:trPr>
          <w:trHeight w:val="6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E3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986E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t xml:space="preserve">Практическое занятие. Выполнение упражнений для укрепления мышц кистей, плечевого </w:t>
            </w:r>
            <w:r>
              <w:t>пояса, ног, брюшного пресса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9C7D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29CC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E67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9058" w14:textId="77777777" w:rsidR="0013734F" w:rsidRDefault="0013734F"/>
        </w:tc>
      </w:tr>
      <w:tr w:rsidR="0013734F" w14:paraId="3A14FB2A" w14:textId="77777777">
        <w:trPr>
          <w:trHeight w:val="2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0175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8F8A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7727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DABA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D6F4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3020" w14:textId="77777777" w:rsidR="0013734F" w:rsidRDefault="0013734F"/>
        </w:tc>
      </w:tr>
      <w:tr w:rsidR="0013734F" w14:paraId="7FEEBAF2" w14:textId="77777777">
        <w:trPr>
          <w:trHeight w:val="31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4554B" w14:textId="77777777" w:rsidR="0013734F" w:rsidRDefault="00FF6031">
            <w:r>
              <w:rPr>
                <w:b/>
              </w:rPr>
              <w:t>Тема 4.4.</w:t>
            </w:r>
            <w:r>
              <w:t xml:space="preserve"> </w:t>
            </w:r>
          </w:p>
          <w:p w14:paraId="257912B0" w14:textId="77777777" w:rsidR="0013734F" w:rsidRDefault="0013734F"/>
          <w:p w14:paraId="30CEA7C1" w14:textId="77777777" w:rsidR="0013734F" w:rsidRDefault="00FF6031">
            <w:r>
              <w:t>Техника штрафных бросков. ОФП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66B56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07C04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5AA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A82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C1186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2799196C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3771129C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07E3C45D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47F0E785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0CF8FD95" w14:textId="77777777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86C9C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6C40F" w14:textId="77777777" w:rsidR="0013734F" w:rsidRDefault="00FF6031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C5036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FC8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FFB5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AC5F5" w14:textId="77777777" w:rsidR="0013734F" w:rsidRDefault="0013734F"/>
        </w:tc>
      </w:tr>
      <w:tr w:rsidR="0013734F" w14:paraId="69A125A3" w14:textId="77777777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4EBB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46462" w14:textId="77777777" w:rsidR="0013734F" w:rsidRDefault="00FF6031">
            <w:pPr>
              <w:contextualSpacing/>
              <w:jc w:val="both"/>
            </w:pPr>
            <w:r>
              <w:t>Практическое занятие. Выполнение упражнений для укрепления мышц кистей, плечевого пояса, ног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C02AF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A972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6B42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3A295" w14:textId="77777777" w:rsidR="0013734F" w:rsidRDefault="0013734F"/>
        </w:tc>
      </w:tr>
      <w:tr w:rsidR="0013734F" w14:paraId="07EBC282" w14:textId="77777777">
        <w:trPr>
          <w:trHeight w:val="27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DD38D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9B34D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0033BE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BE4A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F48D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79A6A" w14:textId="77777777" w:rsidR="0013734F" w:rsidRDefault="0013734F"/>
        </w:tc>
      </w:tr>
      <w:tr w:rsidR="0013734F" w14:paraId="44FC5139" w14:textId="77777777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19B36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Тема 4.5.</w:t>
            </w:r>
          </w:p>
          <w:p w14:paraId="3EFC6A57" w14:textId="77777777" w:rsidR="0013734F" w:rsidRDefault="0013734F">
            <w:pPr>
              <w:rPr>
                <w:b/>
              </w:rPr>
            </w:pPr>
          </w:p>
          <w:p w14:paraId="74887208" w14:textId="77777777" w:rsidR="0013734F" w:rsidRDefault="00FF6031">
            <w:r>
              <w:t xml:space="preserve">Тактика игры в защите и нападении. Игра по </w:t>
            </w:r>
            <w:r>
              <w:lastRenderedPageBreak/>
              <w:t>упрощенным правилам баскетбола. Игра по правилам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B825C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lastRenderedPageBreak/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DB2A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A8A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288A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2203B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3EAB5911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E84AEA7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532D0F76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02B7170F" w14:textId="77777777" w:rsidR="0013734F" w:rsidRDefault="0013734F">
            <w:pPr>
              <w:jc w:val="center"/>
            </w:pPr>
          </w:p>
        </w:tc>
      </w:tr>
      <w:tr w:rsidR="0013734F" w14:paraId="06CEF9F3" w14:textId="77777777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4C915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2FF25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32A73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48E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B36C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A1EB5C" w14:textId="77777777" w:rsidR="0013734F" w:rsidRDefault="0013734F"/>
        </w:tc>
      </w:tr>
      <w:tr w:rsidR="0013734F" w14:paraId="1B520F71" w14:textId="77777777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57845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DE09E" w14:textId="77777777" w:rsidR="0013734F" w:rsidRDefault="00FF6031">
            <w:pPr>
              <w:jc w:val="both"/>
              <w:rPr>
                <w:b/>
                <w:spacing w:val="-3"/>
              </w:rPr>
            </w:pPr>
            <w:r>
              <w:t>Практическое занятие. Игра по упрощенным правилам баскетбола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ED867" w14:textId="77777777" w:rsidR="0013734F" w:rsidRDefault="0013734F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BA70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3E6A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05FA5" w14:textId="77777777" w:rsidR="0013734F" w:rsidRDefault="0013734F"/>
        </w:tc>
      </w:tr>
      <w:tr w:rsidR="0013734F" w14:paraId="1CB3916D" w14:textId="77777777">
        <w:trPr>
          <w:trHeight w:val="2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271501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D8EA0" w14:textId="77777777" w:rsidR="0013734F" w:rsidRDefault="00FF6031">
            <w:pPr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539A2" w14:textId="77777777" w:rsidR="0013734F" w:rsidRDefault="0013734F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EDD1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4F54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032A4" w14:textId="77777777" w:rsidR="0013734F" w:rsidRDefault="0013734F"/>
        </w:tc>
      </w:tr>
      <w:tr w:rsidR="0013734F" w14:paraId="7245FE39" w14:textId="77777777">
        <w:trPr>
          <w:trHeight w:val="4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EBFE4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457A3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52B877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AC88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CE9F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19535" w14:textId="77777777" w:rsidR="0013734F" w:rsidRDefault="0013734F"/>
        </w:tc>
      </w:tr>
      <w:tr w:rsidR="0013734F" w14:paraId="73D8A8D1" w14:textId="77777777">
        <w:trPr>
          <w:trHeight w:val="2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719" w14:textId="77777777" w:rsidR="0013734F" w:rsidRDefault="00FF6031">
            <w:r>
              <w:rPr>
                <w:b/>
              </w:rPr>
              <w:t>Тема 4.6</w:t>
            </w:r>
            <w:r>
              <w:t>.</w:t>
            </w:r>
          </w:p>
          <w:p w14:paraId="0A80BD43" w14:textId="77777777" w:rsidR="0013734F" w:rsidRDefault="0013734F"/>
          <w:p w14:paraId="07E96925" w14:textId="77777777" w:rsidR="0013734F" w:rsidRDefault="00FF6031">
            <w:pPr>
              <w:rPr>
                <w:b/>
              </w:rPr>
            </w:pPr>
            <w:r>
              <w:t>Практика судейства в баскетболе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6496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82E6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6B2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6AF9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330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6D3F2561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2A89FEA3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AFA8B8F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48C8A658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54A25D0D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2BFEBE5D" w14:textId="77777777">
        <w:trPr>
          <w:trHeight w:val="2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5B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8E9" w14:textId="77777777" w:rsidR="0013734F" w:rsidRDefault="00FF6031">
            <w:pPr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0B65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F8FB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A67A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25E" w14:textId="77777777" w:rsidR="0013734F" w:rsidRDefault="0013734F"/>
        </w:tc>
      </w:tr>
      <w:tr w:rsidR="0013734F" w14:paraId="6FDD3BB7" w14:textId="77777777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655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8ED5" w14:textId="77777777" w:rsidR="0013734F" w:rsidRDefault="00FF6031">
            <w:pPr>
              <w:contextualSpacing/>
              <w:jc w:val="both"/>
            </w:pPr>
            <w:r>
              <w:t>Практическое занятие. Практика в судействе соревнований по баскетболу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6710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7096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DE91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43BB" w14:textId="77777777" w:rsidR="0013734F" w:rsidRDefault="0013734F"/>
        </w:tc>
      </w:tr>
      <w:tr w:rsidR="0013734F" w14:paraId="3E075A93" w14:textId="77777777">
        <w:trPr>
          <w:trHeight w:val="81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D31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91F" w14:textId="77777777" w:rsidR="0013734F" w:rsidRDefault="00FF6031">
            <w:pPr>
              <w:contextualSpacing/>
              <w:jc w:val="both"/>
            </w:pPr>
            <w:r>
              <w:t xml:space="preserve">Практическое занятие. Выполнение контрольных упражнений: </w:t>
            </w:r>
            <w:r>
              <w:rPr>
                <w:spacing w:val="-3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>
              <w:t xml:space="preserve">баскетбольная «дорожка»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AADA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36B2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5223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BC6" w14:textId="77777777" w:rsidR="0013734F" w:rsidRDefault="0013734F"/>
        </w:tc>
      </w:tr>
      <w:tr w:rsidR="0013734F" w14:paraId="71132D30" w14:textId="77777777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59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5ABB" w14:textId="77777777" w:rsidR="0013734F" w:rsidRDefault="00FF6031">
            <w:pPr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A673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86E9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5929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C6E" w14:textId="77777777" w:rsidR="0013734F" w:rsidRDefault="0013734F"/>
        </w:tc>
      </w:tr>
      <w:tr w:rsidR="0013734F" w14:paraId="2BCC5F22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737E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  <w:r>
              <w:rPr>
                <w:b/>
              </w:rPr>
              <w:t>Гимнастика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4F5C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6B2A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1614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E5CB" w14:textId="77777777" w:rsidR="0013734F" w:rsidRDefault="0013734F"/>
        </w:tc>
      </w:tr>
      <w:tr w:rsidR="0013734F" w14:paraId="7CE209A4" w14:textId="77777777">
        <w:trPr>
          <w:trHeight w:val="3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72A4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5.1. </w:t>
            </w:r>
          </w:p>
          <w:p w14:paraId="40BCEEDF" w14:textId="77777777" w:rsidR="0013734F" w:rsidRDefault="0013734F"/>
          <w:p w14:paraId="2B24AD11" w14:textId="77777777" w:rsidR="0013734F" w:rsidRDefault="00FF6031">
            <w:r>
              <w:t>Строевые приемы</w:t>
            </w:r>
          </w:p>
          <w:p w14:paraId="391026AA" w14:textId="77777777" w:rsidR="0013734F" w:rsidRDefault="0013734F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828" w14:textId="77777777" w:rsidR="0013734F" w:rsidRDefault="00FF6031">
            <w:pPr>
              <w:contextualSpacing/>
              <w:jc w:val="both"/>
              <w:rPr>
                <w:spacing w:val="-1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8C8D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C4C8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F20B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4B1E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D587D71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66D10CB9" w14:textId="77777777" w:rsidR="0013734F" w:rsidRDefault="00FF6031">
            <w:pPr>
              <w:jc w:val="center"/>
              <w:rPr>
                <w:spacing w:val="2"/>
                <w:highlight w:val="white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</w:tc>
      </w:tr>
      <w:tr w:rsidR="0013734F" w14:paraId="10A6F5E4" w14:textId="77777777">
        <w:trPr>
          <w:trHeight w:val="25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E32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08F" w14:textId="77777777" w:rsidR="0013734F" w:rsidRDefault="00FF6031">
            <w:pPr>
              <w:contextualSpacing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5EAF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5D62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2B2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E7D" w14:textId="77777777" w:rsidR="0013734F" w:rsidRDefault="0013734F"/>
        </w:tc>
      </w:tr>
      <w:tr w:rsidR="0013734F" w14:paraId="438CFC1B" w14:textId="77777777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F58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3E9A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t>Практическое занятие. Отработка строевых приёмов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0B8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7438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45DD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E7A1" w14:textId="77777777" w:rsidR="0013734F" w:rsidRDefault="0013734F"/>
        </w:tc>
      </w:tr>
      <w:tr w:rsidR="0013734F" w14:paraId="1AF60214" w14:textId="77777777">
        <w:trPr>
          <w:trHeight w:val="2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71F3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3E76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FDC7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64A8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3EB3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1F4F" w14:textId="77777777" w:rsidR="0013734F" w:rsidRDefault="0013734F"/>
        </w:tc>
      </w:tr>
      <w:tr w:rsidR="0013734F" w14:paraId="230F25F0" w14:textId="77777777">
        <w:trPr>
          <w:trHeight w:val="35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6DB7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Тема 5.2.</w:t>
            </w:r>
          </w:p>
          <w:p w14:paraId="0D0FE504" w14:textId="77777777" w:rsidR="0013734F" w:rsidRDefault="0013734F">
            <w:pPr>
              <w:rPr>
                <w:b/>
              </w:rPr>
            </w:pPr>
          </w:p>
          <w:p w14:paraId="35D194A2" w14:textId="77777777" w:rsidR="0013734F" w:rsidRDefault="00FF6031">
            <w:r>
              <w:t>Техника акробатических упражнений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DF2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779C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8EAF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C8CF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82FE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65CF2349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56899FA1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78BDC3D8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1285629A" w14:textId="77777777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464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FC1" w14:textId="77777777" w:rsidR="0013734F" w:rsidRDefault="00FF6031">
            <w:pPr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744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F8D6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EA68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6841" w14:textId="77777777" w:rsidR="0013734F" w:rsidRDefault="0013734F"/>
        </w:tc>
      </w:tr>
      <w:tr w:rsidR="0013734F" w14:paraId="2C80CD19" w14:textId="77777777">
        <w:trPr>
          <w:trHeight w:val="4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16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25C" w14:textId="77777777" w:rsidR="0013734F" w:rsidRDefault="00FF6031">
            <w:pPr>
              <w:jc w:val="both"/>
            </w:pPr>
            <w:r>
              <w:t>Практическое занятие. Отработка техники акробатических упражнений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163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3E0D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3D35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F4D7" w14:textId="77777777" w:rsidR="0013734F" w:rsidRDefault="0013734F"/>
        </w:tc>
      </w:tr>
      <w:tr w:rsidR="0013734F" w14:paraId="0D908180" w14:textId="77777777">
        <w:trPr>
          <w:trHeight w:val="24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E9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218" w14:textId="77777777" w:rsidR="0013734F" w:rsidRDefault="00FF6031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A7FC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2C4A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E023" w14:textId="77777777" w:rsidR="0013734F" w:rsidRDefault="0013734F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5C9C" w14:textId="77777777" w:rsidR="0013734F" w:rsidRDefault="0013734F"/>
        </w:tc>
      </w:tr>
      <w:tr w:rsidR="0013734F" w14:paraId="4CD11D8D" w14:textId="77777777">
        <w:trPr>
          <w:trHeight w:val="24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C125" w14:textId="77777777" w:rsidR="0013734F" w:rsidRDefault="00FF6031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14:paraId="4632AABE" w14:textId="77777777" w:rsidR="0013734F" w:rsidRDefault="0013734F">
            <w:pPr>
              <w:rPr>
                <w:b/>
              </w:rPr>
            </w:pPr>
          </w:p>
          <w:p w14:paraId="20CD1012" w14:textId="77777777" w:rsidR="0013734F" w:rsidRDefault="00FF6031">
            <w:r>
              <w:t>Упражнения на брусьях (юноши). Гиревой спорт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3C3B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9E64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3F03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A62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417A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31BAE825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6A68B2F9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DA6EB00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7923219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5E98AD6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2241AE86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7C2B6577" w14:textId="77777777">
        <w:trPr>
          <w:trHeight w:val="109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8005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F278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1"/>
              </w:rPr>
              <w:t xml:space="preserve">Брусья: висы, упоры, махи, подводящие и специальные упражнения, соскоки. </w:t>
            </w:r>
            <w:r>
              <w:t>З</w:t>
            </w:r>
            <w:r>
              <w:rPr>
                <w:spacing w:val="1"/>
              </w:rPr>
              <w:t xml:space="preserve">нать правила техники безопасности; уметь страховать партнера, комплексы упражнений с гантелями, гирями. Разучивание и выполнение связок на снаряде. ППФП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757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64F6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21D5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ADE" w14:textId="77777777" w:rsidR="0013734F" w:rsidRDefault="0013734F"/>
        </w:tc>
      </w:tr>
      <w:tr w:rsidR="0013734F" w14:paraId="54C602F1" w14:textId="77777777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78D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D98D" w14:textId="77777777" w:rsidR="0013734F" w:rsidRDefault="00FF6031">
            <w:pPr>
              <w:contextualSpacing/>
              <w:jc w:val="both"/>
              <w:rPr>
                <w:spacing w:val="-1"/>
              </w:rPr>
            </w:pPr>
            <w:r>
              <w:rPr>
                <w:b/>
              </w:rPr>
              <w:t xml:space="preserve">В том числе </w:t>
            </w:r>
            <w:r>
              <w:rPr>
                <w:b/>
              </w:rPr>
              <w:t>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EE8E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B2DA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12F0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4E71" w14:textId="77777777" w:rsidR="0013734F" w:rsidRDefault="0013734F"/>
        </w:tc>
      </w:tr>
      <w:tr w:rsidR="0013734F" w14:paraId="0D2E6DFF" w14:textId="77777777">
        <w:trPr>
          <w:trHeight w:val="62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B2BD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D8AB" w14:textId="77777777" w:rsidR="0013734F" w:rsidRDefault="00FF6031">
            <w:pPr>
              <w:contextualSpacing/>
              <w:jc w:val="both"/>
              <w:rPr>
                <w:spacing w:val="-1"/>
              </w:rPr>
            </w:pPr>
            <w:r>
              <w:t xml:space="preserve">Практическое занятие. </w:t>
            </w:r>
            <w:r>
              <w:rPr>
                <w:spacing w:val="1"/>
              </w:rPr>
              <w:t>Разучивание и выполнение упражнений с гирями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1A6C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7648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61DA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CCA" w14:textId="77777777" w:rsidR="0013734F" w:rsidRDefault="0013734F"/>
        </w:tc>
      </w:tr>
      <w:tr w:rsidR="0013734F" w14:paraId="40AED795" w14:textId="77777777">
        <w:trPr>
          <w:trHeight w:val="32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9698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F96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337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E7E3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CBC6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2BE" w14:textId="77777777" w:rsidR="0013734F" w:rsidRDefault="0013734F"/>
        </w:tc>
      </w:tr>
      <w:tr w:rsidR="0013734F" w14:paraId="3EBE1E69" w14:textId="77777777">
        <w:trPr>
          <w:trHeight w:val="25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0B0" w14:textId="77777777" w:rsidR="0013734F" w:rsidRDefault="00FF6031">
            <w:pPr>
              <w:rPr>
                <w:b/>
                <w:i/>
              </w:rPr>
            </w:pPr>
            <w:r>
              <w:rPr>
                <w:b/>
              </w:rPr>
              <w:t xml:space="preserve">Тема 5.3. </w:t>
            </w:r>
            <w:r>
              <w:rPr>
                <w:b/>
                <w:i/>
              </w:rPr>
              <w:t>(одна из двух тем)</w:t>
            </w:r>
          </w:p>
          <w:p w14:paraId="77D13671" w14:textId="77777777" w:rsidR="0013734F" w:rsidRDefault="0013734F">
            <w:pPr>
              <w:rPr>
                <w:b/>
              </w:rPr>
            </w:pPr>
          </w:p>
          <w:p w14:paraId="30228A55" w14:textId="77777777" w:rsidR="0013734F" w:rsidRDefault="00FF6031">
            <w:pPr>
              <w:rPr>
                <w:b/>
              </w:rPr>
            </w:pPr>
            <w:r>
              <w:t>Упражнения на бревне (девушки). ППФП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D54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502B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8DF6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F873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24B3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ED9C776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3C5CAF1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2607478F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005101C9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396E6F65" w14:textId="77777777">
        <w:trPr>
          <w:trHeight w:val="48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A4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59E8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6"/>
              </w:rPr>
              <w:t xml:space="preserve">Бревно: наскок, ходьба, </w:t>
            </w:r>
            <w:proofErr w:type="spellStart"/>
            <w:r>
              <w:rPr>
                <w:spacing w:val="6"/>
              </w:rPr>
              <w:t>полушпагат</w:t>
            </w:r>
            <w:proofErr w:type="spellEnd"/>
            <w:r>
              <w:rPr>
                <w:spacing w:val="6"/>
              </w:rPr>
              <w:t xml:space="preserve">, уголок, равновесие, повороты, </w:t>
            </w:r>
            <w:r>
              <w:rPr>
                <w:spacing w:val="-4"/>
              </w:rPr>
              <w:t>соскок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A05" w14:textId="77777777" w:rsidR="0013734F" w:rsidRDefault="0013734F">
            <w:pPr>
              <w:contextualSpacing/>
              <w:jc w:val="center"/>
              <w:rPr>
                <w:color w:val="FFC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C942" w14:textId="77777777" w:rsidR="0013734F" w:rsidRDefault="0013734F">
            <w:pPr>
              <w:contextualSpacing/>
              <w:jc w:val="center"/>
              <w:rPr>
                <w:color w:val="FFC00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C1D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3F48" w14:textId="77777777" w:rsidR="0013734F" w:rsidRDefault="0013734F"/>
        </w:tc>
      </w:tr>
      <w:tr w:rsidR="0013734F" w14:paraId="25E02A8C" w14:textId="77777777">
        <w:trPr>
          <w:trHeight w:val="3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3F0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289" w14:textId="77777777" w:rsidR="0013734F" w:rsidRDefault="00FF6031">
            <w:pPr>
              <w:contextualSpacing/>
              <w:jc w:val="both"/>
              <w:rPr>
                <w:spacing w:val="6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6B5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1CA6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DF8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67E" w14:textId="77777777" w:rsidR="0013734F" w:rsidRDefault="0013734F"/>
        </w:tc>
      </w:tr>
      <w:tr w:rsidR="0013734F" w14:paraId="2C31F6D8" w14:textId="77777777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08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D4F" w14:textId="77777777" w:rsidR="0013734F" w:rsidRDefault="00FF6031">
            <w:pPr>
              <w:contextualSpacing/>
              <w:jc w:val="both"/>
              <w:rPr>
                <w:spacing w:val="6"/>
              </w:rPr>
            </w:pPr>
            <w:r>
              <w:t xml:space="preserve">Практическое занятие. </w:t>
            </w:r>
            <w:r>
              <w:rPr>
                <w:spacing w:val="-4"/>
              </w:rPr>
              <w:t xml:space="preserve">Разучивание и выполнение связок на снаряде, комплексы упражнений, ритмическая гимнастика (по </w:t>
            </w:r>
            <w:r>
              <w:rPr>
                <w:spacing w:val="-4"/>
              </w:rPr>
              <w:t>курсам)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9B61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D478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DFBA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BE22" w14:textId="77777777" w:rsidR="0013734F" w:rsidRDefault="0013734F"/>
        </w:tc>
      </w:tr>
      <w:tr w:rsidR="0013734F" w14:paraId="10067FD0" w14:textId="77777777">
        <w:trPr>
          <w:trHeight w:val="36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3C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2650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8E8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8110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020E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240" w14:textId="77777777" w:rsidR="0013734F" w:rsidRDefault="0013734F"/>
        </w:tc>
      </w:tr>
      <w:tr w:rsidR="0013734F" w14:paraId="42D72196" w14:textId="77777777">
        <w:trPr>
          <w:trHeight w:val="30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B07" w14:textId="77777777" w:rsidR="0013734F" w:rsidRDefault="00FF6031">
            <w:r>
              <w:rPr>
                <w:b/>
              </w:rPr>
              <w:t>Тема 5.4.</w:t>
            </w:r>
            <w:r>
              <w:t xml:space="preserve">  </w:t>
            </w:r>
          </w:p>
          <w:p w14:paraId="204DFBCA" w14:textId="77777777" w:rsidR="0013734F" w:rsidRDefault="00FF6031">
            <w:r>
              <w:t>Составление комплекса ОРУ и проведение их обучающимися</w:t>
            </w:r>
          </w:p>
          <w:p w14:paraId="6AC12B9A" w14:textId="77777777" w:rsidR="0013734F" w:rsidRDefault="0013734F">
            <w:pPr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E21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324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D0A" w14:textId="77777777" w:rsidR="0013734F" w:rsidRDefault="00FF6031">
            <w:pPr>
              <w:contextualSpacing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6DC2" w14:textId="77777777" w:rsidR="0013734F" w:rsidRDefault="00FF6031">
            <w:pPr>
              <w:contextualSpacing/>
              <w:jc w:val="center"/>
            </w:pPr>
            <w:r>
              <w:t>6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D00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86C3475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A251C9D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CC757AD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67B5ADF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1559DA62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331B8C03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1437C878" w14:textId="77777777">
        <w:trPr>
          <w:trHeight w:val="11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50C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DC75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spacing w:val="-1"/>
              </w:rPr>
              <w:t>Требования к составлению комплекса ОРУ, терминология; составление комплексов ОРУ без предметов, с предметами (мячи, палки, скакалки и др.)</w:t>
            </w:r>
            <w:r>
              <w:t>. Направленность общеразвивающих упражнений;</w:t>
            </w:r>
            <w:r>
              <w:rPr>
                <w:spacing w:val="-1"/>
              </w:rPr>
              <w:t xml:space="preserve"> основные положения рук, ног, проведение</w:t>
            </w:r>
            <w:r>
              <w:rPr>
                <w:spacing w:val="1"/>
              </w:rPr>
              <w:t xml:space="preserve"> с группой по одному общеразвивающ</w:t>
            </w:r>
            <w:r>
              <w:rPr>
                <w:spacing w:val="1"/>
              </w:rPr>
              <w:t>ему упражнению, комплекс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4460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08D8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048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85A" w14:textId="77777777" w:rsidR="0013734F" w:rsidRDefault="0013734F"/>
        </w:tc>
      </w:tr>
      <w:tr w:rsidR="0013734F" w14:paraId="0D5782A8" w14:textId="77777777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59E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A4C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EBD9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E6A8" w14:textId="77777777" w:rsidR="0013734F" w:rsidRDefault="00FF6031">
            <w:pPr>
              <w:contextualSpacing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9A90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6DC" w14:textId="77777777" w:rsidR="0013734F" w:rsidRDefault="0013734F"/>
        </w:tc>
      </w:tr>
      <w:tr w:rsidR="0013734F" w14:paraId="21A2F911" w14:textId="77777777">
        <w:trPr>
          <w:trHeight w:val="25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B5D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81CD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t>Практическое занятие. Выполнение комплекса ОРУ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686B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ADA2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F4BF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583" w14:textId="77777777" w:rsidR="0013734F" w:rsidRDefault="0013734F"/>
        </w:tc>
      </w:tr>
      <w:tr w:rsidR="0013734F" w14:paraId="70EB5DB2" w14:textId="77777777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B6A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45A" w14:textId="77777777" w:rsidR="0013734F" w:rsidRDefault="00FF6031">
            <w:pPr>
              <w:contextualSpacing/>
            </w:pPr>
            <w:r>
              <w:t>Практическое занятие. Контроль выполнения комплексов ОРУ.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630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2E8E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CA3D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5907" w14:textId="77777777" w:rsidR="0013734F" w:rsidRDefault="0013734F"/>
        </w:tc>
      </w:tr>
      <w:tr w:rsidR="0013734F" w14:paraId="2515AC5D" w14:textId="77777777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51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8B1" w14:textId="77777777" w:rsidR="0013734F" w:rsidRDefault="00FF6031">
            <w:pPr>
              <w:contextualSpacing/>
            </w:pPr>
            <w:r>
              <w:t xml:space="preserve">Практическое занятие. Техника выполнения </w:t>
            </w:r>
            <w:r>
              <w:t>упражнений по атлетической гимнастике. Методы регулирования нагрузки.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BB25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CD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173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55D5" w14:textId="77777777" w:rsidR="0013734F" w:rsidRDefault="0013734F"/>
        </w:tc>
      </w:tr>
      <w:tr w:rsidR="0013734F" w14:paraId="32077BC5" w14:textId="77777777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969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51E0" w14:textId="77777777" w:rsidR="0013734F" w:rsidRDefault="00FF6031">
            <w:pPr>
              <w:contextualSpacing/>
            </w:pPr>
            <w:r>
              <w:t xml:space="preserve">Практическое занятие. Контроль комбинации </w:t>
            </w:r>
            <w:r>
              <w:rPr>
                <w:spacing w:val="-3"/>
              </w:rPr>
              <w:t>на бревне, брусьях.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EB53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86AC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652C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061" w14:textId="77777777" w:rsidR="0013734F" w:rsidRDefault="0013734F"/>
        </w:tc>
      </w:tr>
      <w:tr w:rsidR="0013734F" w14:paraId="022A2521" w14:textId="77777777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8E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6E5" w14:textId="77777777" w:rsidR="0013734F" w:rsidRDefault="00FF6031">
            <w:pPr>
              <w:contextualSpacing/>
            </w:pPr>
            <w:r>
              <w:t>Практическое занятие. Контроль выполнения упражнений по атлетической гимнастике. ППФП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7282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4D4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7FAB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71E" w14:textId="77777777" w:rsidR="0013734F" w:rsidRDefault="0013734F"/>
        </w:tc>
      </w:tr>
      <w:tr w:rsidR="0013734F" w14:paraId="76CF4D2F" w14:textId="77777777">
        <w:trPr>
          <w:trHeight w:val="30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248D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0C97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E5C1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0257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ACA8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75D5" w14:textId="77777777" w:rsidR="0013734F" w:rsidRDefault="0013734F"/>
        </w:tc>
      </w:tr>
      <w:tr w:rsidR="0013734F" w14:paraId="66927B2C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F7FE" w14:textId="77777777" w:rsidR="0013734F" w:rsidRDefault="00FF6031">
            <w:pPr>
              <w:contextualSpacing/>
              <w:rPr>
                <w:b/>
                <w:spacing w:val="-3"/>
              </w:rPr>
            </w:pPr>
            <w:bookmarkStart w:id="0" w:name="_Hlk78471700"/>
            <w:bookmarkEnd w:id="0"/>
            <w:r>
              <w:rPr>
                <w:b/>
              </w:rPr>
              <w:t>Раздел 6. Бадминтон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7EC0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5D6C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D19F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559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7610974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30B44CC2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0FF16900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3B55D328" w14:textId="77777777" w:rsidR="0013734F" w:rsidRDefault="0013734F">
            <w:pPr>
              <w:jc w:val="center"/>
              <w:rPr>
                <w:b/>
                <w:i/>
              </w:rPr>
            </w:pPr>
          </w:p>
        </w:tc>
      </w:tr>
      <w:tr w:rsidR="0013734F" w14:paraId="07232277" w14:textId="77777777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386E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Тема.6.1. </w:t>
            </w:r>
          </w:p>
          <w:p w14:paraId="4A5D8796" w14:textId="77777777" w:rsidR="0013734F" w:rsidRDefault="0013734F">
            <w:pPr>
              <w:rPr>
                <w:b/>
              </w:rPr>
            </w:pPr>
          </w:p>
          <w:p w14:paraId="0127651B" w14:textId="77777777" w:rsidR="0013734F" w:rsidRDefault="00FF6031">
            <w:r>
              <w:t>Игровая стойка, основные удары в бадминтоне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6797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0132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AB57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E9B7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0BC3" w14:textId="77777777" w:rsidR="0013734F" w:rsidRDefault="0013734F"/>
        </w:tc>
      </w:tr>
      <w:tr w:rsidR="0013734F" w14:paraId="13430B59" w14:textId="77777777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F4E9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8BFF" w14:textId="77777777" w:rsidR="0013734F" w:rsidRDefault="00FF6031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16A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3269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A635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24B4" w14:textId="77777777" w:rsidR="0013734F" w:rsidRDefault="0013734F"/>
        </w:tc>
      </w:tr>
      <w:tr w:rsidR="0013734F" w14:paraId="77CBEF2E" w14:textId="77777777">
        <w:trPr>
          <w:trHeight w:val="6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5C6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880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Выполнение упражнений для укрепления мышц кистей, плечевого пояса, ног, брюшного пресса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D97D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2B9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5388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5775" w14:textId="77777777" w:rsidR="0013734F" w:rsidRDefault="0013734F"/>
        </w:tc>
      </w:tr>
      <w:tr w:rsidR="0013734F" w14:paraId="42ADB611" w14:textId="77777777">
        <w:trPr>
          <w:trHeight w:val="28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A315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1B5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97DF" w14:textId="77777777" w:rsidR="0013734F" w:rsidRDefault="0013734F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F4B2" w14:textId="77777777" w:rsidR="0013734F" w:rsidRDefault="0013734F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0A5C" w14:textId="77777777" w:rsidR="0013734F" w:rsidRDefault="0013734F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005" w14:textId="77777777" w:rsidR="0013734F" w:rsidRDefault="0013734F"/>
        </w:tc>
      </w:tr>
      <w:tr w:rsidR="0013734F" w14:paraId="39CDF856" w14:textId="77777777">
        <w:trPr>
          <w:trHeight w:val="28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7123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6.2. </w:t>
            </w:r>
          </w:p>
          <w:p w14:paraId="19B6FFB8" w14:textId="77777777" w:rsidR="0013734F" w:rsidRDefault="0013734F">
            <w:pPr>
              <w:rPr>
                <w:b/>
              </w:rPr>
            </w:pPr>
          </w:p>
          <w:p w14:paraId="1C7CEB92" w14:textId="77777777" w:rsidR="0013734F" w:rsidRDefault="00FF6031">
            <w:r>
              <w:t>Подачи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FC94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B0FB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05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E595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6F01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0ED462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59A99A10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5A884BBA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61EE4818" w14:textId="77777777">
        <w:trPr>
          <w:trHeight w:val="23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C5F2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B26D" w14:textId="77777777" w:rsidR="0013734F" w:rsidRDefault="00FF6031">
            <w:pPr>
              <w:contextualSpacing/>
              <w:rPr>
                <w:spacing w:val="-3"/>
              </w:rPr>
            </w:pPr>
            <w:r>
              <w:rPr>
                <w:b/>
              </w:rPr>
              <w:t xml:space="preserve">В том числе </w:t>
            </w:r>
            <w:r>
              <w:rPr>
                <w:b/>
              </w:rPr>
              <w:t>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CD74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840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C74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DA58" w14:textId="77777777" w:rsidR="0013734F" w:rsidRDefault="0013734F"/>
        </w:tc>
      </w:tr>
      <w:tr w:rsidR="0013734F" w14:paraId="79C40789" w14:textId="77777777">
        <w:trPr>
          <w:trHeight w:val="1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B0A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2B78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t>Практическое занятие. Отработка подач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7FE5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6435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3460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8BD" w14:textId="77777777" w:rsidR="0013734F" w:rsidRDefault="0013734F"/>
        </w:tc>
      </w:tr>
      <w:tr w:rsidR="0013734F" w14:paraId="3214EAB0" w14:textId="77777777">
        <w:trPr>
          <w:trHeight w:val="1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FA8B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65C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EF8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4A33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52A8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BF7C" w14:textId="77777777" w:rsidR="0013734F" w:rsidRDefault="0013734F"/>
        </w:tc>
      </w:tr>
      <w:tr w:rsidR="0013734F" w14:paraId="6D4B0C6C" w14:textId="77777777">
        <w:trPr>
          <w:trHeight w:val="29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854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 xml:space="preserve">Тема 6.3. </w:t>
            </w:r>
          </w:p>
          <w:p w14:paraId="2389D8EA" w14:textId="77777777" w:rsidR="0013734F" w:rsidRDefault="0013734F">
            <w:pPr>
              <w:rPr>
                <w:b/>
              </w:rPr>
            </w:pPr>
          </w:p>
          <w:p w14:paraId="7A536025" w14:textId="77777777" w:rsidR="0013734F" w:rsidRDefault="00FF6031">
            <w:r>
              <w:t>Нападающий удар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528" w14:textId="77777777" w:rsidR="0013734F" w:rsidRDefault="00FF6031">
            <w:pPr>
              <w:contextualSpacing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7A56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2A5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BB4E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556F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4EE62B5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584D9C5C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347450C3" w14:textId="77777777" w:rsidR="0013734F" w:rsidRDefault="0013734F">
            <w:pPr>
              <w:jc w:val="center"/>
              <w:rPr>
                <w:b/>
              </w:rPr>
            </w:pPr>
          </w:p>
        </w:tc>
      </w:tr>
      <w:tr w:rsidR="0013734F" w14:paraId="72F18411" w14:textId="77777777">
        <w:trPr>
          <w:trHeight w:val="23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854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6409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ACBA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0DFF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D2D7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6ED4" w14:textId="77777777" w:rsidR="0013734F" w:rsidRDefault="0013734F"/>
        </w:tc>
      </w:tr>
      <w:tr w:rsidR="0013734F" w14:paraId="38462F69" w14:textId="77777777">
        <w:trPr>
          <w:trHeight w:val="51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8433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7477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t xml:space="preserve">Практическое занятие. Отработка атакующих ударов, нападающего удара </w:t>
            </w:r>
            <w:r>
              <w:rPr>
                <w:spacing w:val="-3"/>
              </w:rPr>
              <w:t>«смэш»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CE33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539E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AD1E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0DC5" w14:textId="77777777" w:rsidR="0013734F" w:rsidRDefault="0013734F"/>
        </w:tc>
      </w:tr>
      <w:tr w:rsidR="0013734F" w14:paraId="7904A554" w14:textId="77777777">
        <w:trPr>
          <w:trHeight w:val="24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97B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7AF7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23E2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59E3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2990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59D2" w14:textId="77777777" w:rsidR="0013734F" w:rsidRDefault="0013734F"/>
        </w:tc>
      </w:tr>
      <w:tr w:rsidR="0013734F" w14:paraId="1D27F900" w14:textId="77777777">
        <w:trPr>
          <w:trHeight w:val="29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1C4" w14:textId="77777777" w:rsidR="0013734F" w:rsidRDefault="00FF6031">
            <w:r>
              <w:rPr>
                <w:b/>
              </w:rPr>
              <w:t>Тема 6.4</w:t>
            </w:r>
            <w:r>
              <w:t xml:space="preserve">.  </w:t>
            </w:r>
          </w:p>
          <w:p w14:paraId="49E4358F" w14:textId="77777777" w:rsidR="0013734F" w:rsidRDefault="0013734F"/>
          <w:p w14:paraId="52E7821E" w14:textId="77777777" w:rsidR="0013734F" w:rsidRDefault="00FF6031">
            <w:r>
              <w:t>Судейство соревнований по бадминтону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A91" w14:textId="77777777" w:rsidR="0013734F" w:rsidRDefault="00FF6031">
            <w:pPr>
              <w:contextualSpacing/>
              <w:jc w:val="both"/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536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D57F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61C6" w14:textId="77777777" w:rsidR="0013734F" w:rsidRDefault="00FF6031">
            <w:pPr>
              <w:contextualSpacing/>
              <w:jc w:val="center"/>
            </w:pPr>
            <w:r>
              <w:t>6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AD57" w14:textId="77777777" w:rsidR="0013734F" w:rsidRDefault="0013734F"/>
          <w:p w14:paraId="224EB63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40B19DD2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79005774" w14:textId="77777777" w:rsidR="0013734F" w:rsidRDefault="0013734F"/>
        </w:tc>
      </w:tr>
      <w:tr w:rsidR="0013734F" w14:paraId="3B02F983" w14:textId="77777777">
        <w:trPr>
          <w:trHeight w:val="2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3238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512F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</w:rPr>
              <w:t xml:space="preserve">В том числе </w:t>
            </w:r>
            <w:r>
              <w:rPr>
                <w:b/>
              </w:rPr>
              <w:t>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C73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1059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D9BB" w14:textId="77777777" w:rsidR="0013734F" w:rsidRDefault="00FF6031">
            <w:pPr>
              <w:contextualSpacing/>
              <w:jc w:val="center"/>
            </w:pPr>
            <w:r>
              <w:t>6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CC01" w14:textId="77777777" w:rsidR="0013734F" w:rsidRDefault="0013734F"/>
        </w:tc>
      </w:tr>
      <w:tr w:rsidR="0013734F" w14:paraId="60CD7903" w14:textId="77777777">
        <w:trPr>
          <w:trHeight w:val="1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E47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9254" w14:textId="77777777" w:rsidR="0013734F" w:rsidRDefault="00FF6031">
            <w:pPr>
              <w:contextualSpacing/>
              <w:jc w:val="both"/>
            </w:pPr>
            <w:r>
              <w:t>Практическое занятие. Игра по упрощённым правилам. Судейство соревнований по бадминтону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5AE3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D0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133F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2236" w14:textId="77777777" w:rsidR="0013734F" w:rsidRDefault="0013734F"/>
        </w:tc>
      </w:tr>
      <w:tr w:rsidR="0013734F" w14:paraId="5CDFEA67" w14:textId="77777777">
        <w:trPr>
          <w:trHeight w:val="12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4A9F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8A21" w14:textId="77777777" w:rsidR="0013734F" w:rsidRDefault="00FF6031">
            <w:pPr>
              <w:contextualSpacing/>
              <w:jc w:val="both"/>
            </w:pPr>
            <w:r>
              <w:t xml:space="preserve">Практическое занятие. Контроль </w:t>
            </w:r>
            <w:r>
              <w:rPr>
                <w:spacing w:val="-3"/>
              </w:rPr>
              <w:t>техники подач, ударов справа, слева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210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CCC6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7ACF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77C" w14:textId="77777777" w:rsidR="0013734F" w:rsidRDefault="0013734F"/>
        </w:tc>
      </w:tr>
      <w:tr w:rsidR="0013734F" w14:paraId="130D0304" w14:textId="77777777">
        <w:trPr>
          <w:trHeight w:val="3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6316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0B85" w14:textId="77777777" w:rsidR="0013734F" w:rsidRDefault="00FF6031">
            <w:pPr>
              <w:contextualSpacing/>
              <w:jc w:val="both"/>
            </w:pPr>
            <w:r>
              <w:t xml:space="preserve">Практическое занятие. Контроль </w:t>
            </w:r>
            <w:r>
              <w:rPr>
                <w:spacing w:val="-3"/>
              </w:rPr>
              <w:t>техники игры: одиночные, парные игры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E6EE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E472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B4CB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9F3F" w14:textId="77777777" w:rsidR="0013734F" w:rsidRDefault="0013734F"/>
        </w:tc>
      </w:tr>
      <w:tr w:rsidR="0013734F" w14:paraId="37BECA66" w14:textId="77777777">
        <w:trPr>
          <w:trHeight w:val="36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5CB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7F8D" w14:textId="77777777" w:rsidR="0013734F" w:rsidRDefault="00FF6031">
            <w:pPr>
              <w:contextualSpacing/>
              <w:jc w:val="both"/>
            </w:pPr>
            <w:r>
              <w:t>Практическое занятие. Игра по правилам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0364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CB86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B65D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C9BA" w14:textId="77777777" w:rsidR="0013734F" w:rsidRDefault="0013734F"/>
        </w:tc>
      </w:tr>
      <w:tr w:rsidR="0013734F" w14:paraId="38A446B7" w14:textId="77777777">
        <w:trPr>
          <w:trHeight w:val="34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7F2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C0D1" w14:textId="77777777" w:rsidR="0013734F" w:rsidRDefault="00FF603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1C18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9C75" w14:textId="77777777" w:rsidR="0013734F" w:rsidRDefault="0013734F">
            <w:pPr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293E" w14:textId="77777777" w:rsidR="0013734F" w:rsidRDefault="0013734F">
            <w:pPr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0937" w14:textId="77777777" w:rsidR="0013734F" w:rsidRDefault="0013734F"/>
        </w:tc>
      </w:tr>
      <w:tr w:rsidR="0013734F" w14:paraId="2E6663C4" w14:textId="77777777">
        <w:trPr>
          <w:trHeight w:val="34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BC1D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 xml:space="preserve">Раздел 7. </w:t>
            </w:r>
            <w:r>
              <w:rPr>
                <w:b/>
                <w:spacing w:val="-3"/>
              </w:rPr>
              <w:t>Настольный теннис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7202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AFE2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665E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E1E3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69C1B514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474CA498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62533D5F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34F" w14:paraId="51A0ADBC" w14:textId="77777777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90E3284" w14:textId="77777777" w:rsidR="0013734F" w:rsidRDefault="00FF6031">
            <w:pPr>
              <w:ind w:left="-83"/>
              <w:rPr>
                <w:b/>
              </w:rPr>
            </w:pPr>
            <w:r>
              <w:rPr>
                <w:b/>
              </w:rPr>
              <w:t xml:space="preserve">Тема 7.1. </w:t>
            </w:r>
          </w:p>
          <w:p w14:paraId="20B4C367" w14:textId="77777777" w:rsidR="0013734F" w:rsidRDefault="0013734F">
            <w:pPr>
              <w:ind w:left="-83"/>
            </w:pPr>
          </w:p>
          <w:p w14:paraId="51B90AE7" w14:textId="77777777" w:rsidR="0013734F" w:rsidRDefault="00FF6031">
            <w:pPr>
              <w:ind w:left="-83"/>
            </w:pPr>
            <w:r>
              <w:t>Настольный теннис</w:t>
            </w:r>
          </w:p>
          <w:p w14:paraId="42E41A82" w14:textId="77777777" w:rsidR="0013734F" w:rsidRDefault="0013734F">
            <w:pPr>
              <w:ind w:left="-83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3D9B7DB" w14:textId="77777777" w:rsidR="0013734F" w:rsidRDefault="00FF6031">
            <w:pPr>
              <w:ind w:left="-89"/>
              <w:contextualSpacing/>
              <w:jc w:val="both"/>
              <w:rPr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26F231B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CA26E6B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E72CDC6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E2AB" w14:textId="77777777" w:rsidR="0013734F" w:rsidRDefault="0013734F"/>
        </w:tc>
      </w:tr>
      <w:tr w:rsidR="0013734F" w14:paraId="57D59822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C35E98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B4DA169" w14:textId="77777777" w:rsidR="0013734F" w:rsidRDefault="00FF6031">
            <w:pPr>
              <w:ind w:left="-89"/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C361528" w14:textId="77777777" w:rsidR="0013734F" w:rsidRDefault="00FF6031">
            <w:pPr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1D67B78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C4B7F90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9066" w14:textId="77777777" w:rsidR="0013734F" w:rsidRDefault="0013734F"/>
        </w:tc>
      </w:tr>
      <w:tr w:rsidR="0013734F" w14:paraId="45D5FBF9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83A2C97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ACD6756" w14:textId="77777777" w:rsidR="0013734F" w:rsidRDefault="00FF6031">
            <w:pPr>
              <w:ind w:left="-89"/>
              <w:contextualSpacing/>
              <w:jc w:val="both"/>
            </w:pPr>
            <w:r>
              <w:t>Практическое занятие. Техника безопасности по настольному теннису. Изучение элементов стола и ракетки. Обучение тактическим и техническим действиям, подаче. Игра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50216DA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C335D0B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9856383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5D60" w14:textId="77777777" w:rsidR="0013734F" w:rsidRDefault="0013734F"/>
        </w:tc>
      </w:tr>
      <w:tr w:rsidR="0013734F" w14:paraId="2CCC4E6A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D305FF7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3DE5EC6" w14:textId="77777777" w:rsidR="0013734F" w:rsidRDefault="00FF6031">
            <w:pPr>
              <w:ind w:left="-89"/>
              <w:contextualSpacing/>
              <w:jc w:val="both"/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4E695D2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D0E3C22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625A996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B30A" w14:textId="77777777" w:rsidR="0013734F" w:rsidRDefault="0013734F"/>
        </w:tc>
      </w:tr>
      <w:tr w:rsidR="0013734F" w14:paraId="653FE375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12CC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>Раздел 8. П</w:t>
            </w:r>
            <w:r>
              <w:rPr>
                <w:b/>
                <w:spacing w:val="-3"/>
              </w:rPr>
              <w:t>лавание</w:t>
            </w:r>
            <w:r>
              <w:rPr>
                <w:b/>
                <w:spacing w:val="-3"/>
                <w:vertAlign w:val="superscript"/>
              </w:rPr>
              <w:footnoteReference w:id="5"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F13A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2518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00A1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0485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34C8289A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7DCA5DF4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57835AD1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34F" w14:paraId="121BB1E3" w14:textId="77777777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F05F00B" w14:textId="77777777" w:rsidR="0013734F" w:rsidRDefault="00FF6031">
            <w:pPr>
              <w:ind w:left="-83"/>
            </w:pPr>
            <w:r>
              <w:rPr>
                <w:b/>
              </w:rPr>
              <w:t>Тема 8.1.</w:t>
            </w:r>
            <w:r>
              <w:t xml:space="preserve"> </w:t>
            </w:r>
          </w:p>
          <w:p w14:paraId="01D6CF75" w14:textId="77777777" w:rsidR="0013734F" w:rsidRDefault="0013734F">
            <w:pPr>
              <w:ind w:left="-83"/>
            </w:pPr>
          </w:p>
          <w:p w14:paraId="28E17FD7" w14:textId="77777777" w:rsidR="0013734F" w:rsidRDefault="00FF6031">
            <w:pPr>
              <w:ind w:left="-83"/>
            </w:pPr>
            <w:r>
              <w:t>Плавание (при наличии условий)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DF227C2" w14:textId="77777777" w:rsidR="0013734F" w:rsidRDefault="00FF6031">
            <w:pPr>
              <w:ind w:left="-89"/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DEC2759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7AE747F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AB80D05" w14:textId="77777777" w:rsidR="0013734F" w:rsidRDefault="00FF6031">
            <w:pPr>
              <w:contextualSpacing/>
              <w:jc w:val="center"/>
            </w:pPr>
            <w:r>
              <w:t>8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D55" w14:textId="77777777" w:rsidR="0013734F" w:rsidRDefault="0013734F"/>
        </w:tc>
      </w:tr>
      <w:tr w:rsidR="0013734F" w14:paraId="5A8D8496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B841C9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64ABA5C" w14:textId="77777777" w:rsidR="0013734F" w:rsidRDefault="00FF6031">
            <w:pPr>
              <w:ind w:left="-89"/>
              <w:contextualSpacing/>
              <w:jc w:val="both"/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BDC108C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4739C61" w14:textId="77777777" w:rsidR="0013734F" w:rsidRDefault="00FF6031">
            <w:pPr>
              <w:contextualSpacing/>
              <w:jc w:val="center"/>
            </w:pPr>
            <w:r>
              <w:t>4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243270E" w14:textId="77777777" w:rsidR="0013734F" w:rsidRDefault="00FF6031">
            <w:pPr>
              <w:contextualSpacing/>
              <w:jc w:val="center"/>
            </w:pPr>
            <w:r>
              <w:t>8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1A8E" w14:textId="77777777" w:rsidR="0013734F" w:rsidRDefault="0013734F"/>
        </w:tc>
      </w:tr>
      <w:tr w:rsidR="0013734F" w14:paraId="09F057D3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22467E1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9B1E01B" w14:textId="77777777" w:rsidR="0013734F" w:rsidRDefault="00FF6031">
            <w:pPr>
              <w:ind w:left="-89"/>
              <w:contextualSpacing/>
              <w:jc w:val="both"/>
            </w:pPr>
            <w:r>
              <w:t xml:space="preserve">Практическое занятие. Ознакомление с </w:t>
            </w:r>
            <w:r>
              <w:t>техникой плавания основными видами плавания: кроль на груди и спине, брасс, прикладные виды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7EF3C95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FF409A1" w14:textId="77777777" w:rsidR="0013734F" w:rsidRDefault="0013734F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02235BD" w14:textId="77777777" w:rsidR="0013734F" w:rsidRDefault="0013734F"/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BBF" w14:textId="77777777" w:rsidR="0013734F" w:rsidRDefault="0013734F"/>
        </w:tc>
      </w:tr>
      <w:tr w:rsidR="0013734F" w14:paraId="6226E3D6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465FE49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7D91F0C" w14:textId="77777777" w:rsidR="0013734F" w:rsidRDefault="00FF6031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F88D1C0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EE363AD" w14:textId="77777777" w:rsidR="0013734F" w:rsidRDefault="0013734F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473D523" w14:textId="77777777" w:rsidR="0013734F" w:rsidRDefault="0013734F">
            <w:pPr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9221" w14:textId="77777777" w:rsidR="0013734F" w:rsidRDefault="0013734F"/>
        </w:tc>
      </w:tr>
      <w:tr w:rsidR="0013734F" w14:paraId="6D410F55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FA8" w14:textId="77777777" w:rsidR="0013734F" w:rsidRDefault="00FF6031">
            <w:pPr>
              <w:contextualSpacing/>
            </w:pPr>
            <w:r>
              <w:rPr>
                <w:b/>
              </w:rPr>
              <w:lastRenderedPageBreak/>
              <w:t>Раздел 9. Лыжная подготовка</w:t>
            </w:r>
            <w:r>
              <w:rPr>
                <w:b/>
                <w:vertAlign w:val="superscript"/>
              </w:rPr>
              <w:footnoteReference w:id="6"/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0D9F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7271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F2F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2883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4F730CA5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0BB8F4BB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519154CB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4F6EC5B0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67A2D7E3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34F" w14:paraId="5339F3B0" w14:textId="77777777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3F610FC" w14:textId="77777777" w:rsidR="0013734F" w:rsidRDefault="00FF6031">
            <w:pPr>
              <w:ind w:left="-83" w:right="-363"/>
              <w:rPr>
                <w:b/>
              </w:rPr>
            </w:pPr>
            <w:r>
              <w:rPr>
                <w:b/>
              </w:rPr>
              <w:t xml:space="preserve">Тема 9.1. </w:t>
            </w:r>
          </w:p>
          <w:p w14:paraId="41F67CF9" w14:textId="77777777" w:rsidR="0013734F" w:rsidRDefault="0013734F">
            <w:pPr>
              <w:ind w:left="-83" w:right="-363"/>
              <w:rPr>
                <w:b/>
              </w:rPr>
            </w:pPr>
          </w:p>
          <w:p w14:paraId="282525D0" w14:textId="77777777" w:rsidR="0013734F" w:rsidRDefault="00FF6031">
            <w:pPr>
              <w:ind w:left="-83" w:right="-363"/>
              <w:rPr>
                <w:b/>
              </w:rPr>
            </w:pPr>
            <w:r>
              <w:t xml:space="preserve">Лыжная подготовка (для южных районов </w:t>
            </w:r>
            <w:r>
              <w:t>кроссовая подготовка)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4286FBC" w14:textId="77777777" w:rsidR="0013734F" w:rsidRDefault="00FF6031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4A9A" w14:textId="77777777" w:rsidR="0013734F" w:rsidRDefault="00FF6031">
            <w:pPr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BE7A" w14:textId="77777777" w:rsidR="0013734F" w:rsidRDefault="00FF6031">
            <w:pPr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2191" w14:textId="77777777" w:rsidR="0013734F" w:rsidRDefault="00FF6031">
            <w:pPr>
              <w:jc w:val="center"/>
            </w:pPr>
            <w:r>
              <w:t>12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89F2" w14:textId="77777777" w:rsidR="0013734F" w:rsidRDefault="0013734F"/>
        </w:tc>
      </w:tr>
      <w:tr w:rsidR="0013734F" w14:paraId="1EA0D63B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1467A8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7D88EB3" w14:textId="77777777" w:rsidR="0013734F" w:rsidRDefault="00FF6031">
            <w:pPr>
              <w:ind w:left="-89"/>
              <w:contextualSpacing/>
              <w:jc w:val="both"/>
              <w:rPr>
                <w:b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3F46" w14:textId="77777777" w:rsidR="0013734F" w:rsidRDefault="00FF6031">
            <w:pPr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1688" w14:textId="77777777" w:rsidR="0013734F" w:rsidRDefault="00FF6031">
            <w:pPr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186D" w14:textId="77777777" w:rsidR="0013734F" w:rsidRDefault="00FF6031">
            <w:pPr>
              <w:jc w:val="center"/>
            </w:pPr>
            <w:r>
              <w:t>12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F035" w14:textId="77777777" w:rsidR="0013734F" w:rsidRDefault="0013734F"/>
        </w:tc>
      </w:tr>
      <w:tr w:rsidR="0013734F" w14:paraId="1AC7421A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B475905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B2EE884" w14:textId="77777777" w:rsidR="0013734F" w:rsidRDefault="00FF6031">
            <w:pPr>
              <w:ind w:left="-89"/>
              <w:contextualSpacing/>
              <w:jc w:val="both"/>
            </w:pPr>
            <w:r>
              <w:t>Практическое занятие. Техника безопасности на занятиях по лыжной подготовке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F4E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0BBF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7455" w14:textId="77777777" w:rsidR="0013734F" w:rsidRDefault="00FF6031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A177" w14:textId="77777777" w:rsidR="0013734F" w:rsidRDefault="0013734F"/>
        </w:tc>
      </w:tr>
      <w:tr w:rsidR="0013734F" w14:paraId="1CF8904D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93F9A43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80DECBB" w14:textId="77777777" w:rsidR="0013734F" w:rsidRDefault="00FF6031">
            <w:pPr>
              <w:ind w:left="-89" w:right="-78"/>
              <w:contextualSpacing/>
              <w:jc w:val="both"/>
            </w:pPr>
            <w:r>
              <w:t xml:space="preserve">Практическое занятие. Имитационные упражнения для рук и ног с </w:t>
            </w:r>
            <w:r>
              <w:t>помощью амортизаторов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AD74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2E14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A789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E664" w14:textId="77777777" w:rsidR="0013734F" w:rsidRDefault="0013734F"/>
        </w:tc>
      </w:tr>
      <w:tr w:rsidR="0013734F" w14:paraId="0CCA85A5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06C4AB2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1E5933D" w14:textId="77777777" w:rsidR="0013734F" w:rsidRDefault="00FF6031">
            <w:pPr>
              <w:ind w:left="-89" w:right="-78"/>
              <w:contextualSpacing/>
              <w:jc w:val="both"/>
            </w:pPr>
            <w:r>
              <w:t>Практическое занятие. Подъемы и спуски: техника подъемов и спусков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FDF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E725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34B5" w14:textId="77777777" w:rsidR="0013734F" w:rsidRDefault="00FF6031">
            <w:pPr>
              <w:jc w:val="center"/>
            </w:pPr>
            <w:r>
              <w:t>4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DB6B" w14:textId="77777777" w:rsidR="0013734F" w:rsidRDefault="0013734F"/>
        </w:tc>
      </w:tr>
      <w:tr w:rsidR="0013734F" w14:paraId="4D32C2C5" w14:textId="77777777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075C263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0AF39B0" w14:textId="77777777" w:rsidR="0013734F" w:rsidRDefault="00FF6031">
            <w:pPr>
              <w:ind w:left="-89" w:right="-78"/>
              <w:contextualSpacing/>
              <w:jc w:val="both"/>
            </w:pPr>
            <w:r>
              <w:t>Практическое занятие. Первая помощь при травмах и обморожениях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FA17" w14:textId="77777777" w:rsidR="0013734F" w:rsidRDefault="00FF6031">
            <w:pPr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2671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67B0" w14:textId="77777777" w:rsidR="0013734F" w:rsidRDefault="00FF6031">
            <w:pPr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8BF9" w14:textId="77777777" w:rsidR="0013734F" w:rsidRDefault="0013734F"/>
        </w:tc>
      </w:tr>
      <w:tr w:rsidR="0013734F" w14:paraId="54282E7F" w14:textId="77777777">
        <w:trPr>
          <w:trHeight w:val="2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F66EE5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AD13860" w14:textId="77777777" w:rsidR="0013734F" w:rsidRDefault="00FF6031">
            <w:pPr>
              <w:ind w:left="-89" w:right="-78"/>
              <w:contextualSpacing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6F06" w14:textId="77777777" w:rsidR="0013734F" w:rsidRDefault="0013734F">
            <w:pPr>
              <w:jc w:val="center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2334" w14:textId="77777777" w:rsidR="0013734F" w:rsidRDefault="0013734F">
            <w:pPr>
              <w:jc w:val="center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5C8F" w14:textId="77777777" w:rsidR="0013734F" w:rsidRDefault="0013734F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52E" w14:textId="77777777" w:rsidR="0013734F" w:rsidRDefault="0013734F"/>
        </w:tc>
      </w:tr>
      <w:tr w:rsidR="0013734F" w14:paraId="1AA98419" w14:textId="77777777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907C" w14:textId="77777777" w:rsidR="0013734F" w:rsidRDefault="00FF6031">
            <w:pPr>
              <w:contextualSpacing/>
              <w:rPr>
                <w:b/>
                <w:spacing w:val="-3"/>
              </w:rPr>
            </w:pPr>
            <w:r>
              <w:rPr>
                <w:b/>
              </w:rPr>
              <w:t xml:space="preserve">Раздел 10. </w:t>
            </w:r>
            <w:r>
              <w:rPr>
                <w:b/>
              </w:rPr>
              <w:t>Профессионально-прикладная физическая подготовка (ППФП)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B06D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151A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2F36" w14:textId="77777777" w:rsidR="0013734F" w:rsidRDefault="00FF603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6E6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711A1CCE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  <w:p w14:paraId="11CFF038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04</w:t>
            </w:r>
          </w:p>
          <w:p w14:paraId="713F3EAD" w14:textId="77777777" w:rsidR="0013734F" w:rsidRDefault="00FF6031">
            <w:pPr>
              <w:jc w:val="center"/>
              <w:rPr>
                <w:rStyle w:val="44"/>
                <w:rFonts w:ascii="Times New Roman" w:hAnsi="Times New Roman"/>
              </w:rPr>
            </w:pPr>
            <w:r>
              <w:rPr>
                <w:rStyle w:val="44"/>
                <w:rFonts w:ascii="Times New Roman" w:hAnsi="Times New Roman"/>
              </w:rPr>
              <w:t>ОК 08</w:t>
            </w:r>
          </w:p>
          <w:p w14:paraId="225464BE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34F" w14:paraId="395F6D0F" w14:textId="77777777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79F6" w14:textId="77777777" w:rsidR="0013734F" w:rsidRDefault="00FF6031">
            <w:r>
              <w:rPr>
                <w:b/>
              </w:rPr>
              <w:t>Тема.10.1.</w:t>
            </w:r>
          </w:p>
          <w:p w14:paraId="757CCC1F" w14:textId="77777777" w:rsidR="0013734F" w:rsidRDefault="0013734F"/>
          <w:p w14:paraId="4FAFC7E8" w14:textId="77777777" w:rsidR="0013734F" w:rsidRDefault="00FF6031">
            <w: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8DB" w14:textId="77777777" w:rsidR="0013734F" w:rsidRDefault="00FF6031">
            <w:pPr>
              <w:contextualSpacing/>
              <w:rPr>
                <w:b/>
              </w:rPr>
            </w:pPr>
            <w:r>
              <w:rPr>
                <w:b/>
                <w:spacing w:val="-3"/>
              </w:rPr>
              <w:t>Содержание учебного материала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C0C6" w14:textId="77777777" w:rsidR="0013734F" w:rsidRDefault="00FF60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5641" w14:textId="77777777" w:rsidR="0013734F" w:rsidRDefault="00FF6031">
            <w:pPr>
              <w:contextualSpacing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CBCA" w14:textId="77777777" w:rsidR="0013734F" w:rsidRDefault="00FF6031">
            <w:pPr>
              <w:contextualSpacing/>
              <w:jc w:val="center"/>
            </w:pPr>
            <w:r>
              <w:t>12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57F" w14:textId="77777777" w:rsidR="0013734F" w:rsidRDefault="0013734F"/>
        </w:tc>
      </w:tr>
      <w:tr w:rsidR="0013734F" w14:paraId="1437F480" w14:textId="77777777">
        <w:trPr>
          <w:trHeight w:val="5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CB6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B7CC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Значение психофизической подготовки </w:t>
            </w:r>
            <w:r>
              <w:rPr>
                <w:spacing w:val="-3"/>
              </w:rPr>
              <w:t>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обучающихся с учетом спе</w:t>
            </w:r>
            <w:r>
              <w:rPr>
                <w:spacing w:val="-3"/>
              </w:rPr>
              <w:t xml:space="preserve">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</w:t>
            </w:r>
            <w:proofErr w:type="spellStart"/>
            <w:r>
              <w:rPr>
                <w:spacing w:val="-3"/>
              </w:rPr>
              <w:t>профессиограммы</w:t>
            </w:r>
            <w:proofErr w:type="spellEnd"/>
            <w:r>
              <w:rPr>
                <w:spacing w:val="-3"/>
              </w:rPr>
              <w:t>. З</w:t>
            </w:r>
            <w:r>
              <w:rPr>
                <w:rStyle w:val="17"/>
                <w:spacing w:val="-3"/>
              </w:rPr>
              <w:t>адания с профессиональной направленностью для 1-4 гр</w:t>
            </w:r>
            <w:r>
              <w:rPr>
                <w:rStyle w:val="17"/>
                <w:spacing w:val="-3"/>
              </w:rPr>
              <w:t>упп труда.</w:t>
            </w:r>
          </w:p>
          <w:p w14:paraId="7E5F0A76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14:paraId="1F214CBA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14:paraId="5B8938C9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Средства, методы и методики формирован</w:t>
            </w:r>
            <w:r>
              <w:rPr>
                <w:spacing w:val="-3"/>
              </w:rPr>
              <w:t>ия устойчивости к заболеваниям профессиональной деятельности.</w:t>
            </w:r>
          </w:p>
          <w:p w14:paraId="3A546038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1F15" w14:textId="77777777" w:rsidR="0013734F" w:rsidRDefault="00FF6031">
            <w:pPr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4132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E976" w14:textId="77777777" w:rsidR="0013734F" w:rsidRDefault="00FF6031">
            <w:pPr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4CF4" w14:textId="77777777" w:rsidR="0013734F" w:rsidRDefault="0013734F"/>
        </w:tc>
      </w:tr>
      <w:tr w:rsidR="0013734F" w14:paraId="5E568D06" w14:textId="77777777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D65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CB0" w14:textId="77777777" w:rsidR="0013734F" w:rsidRDefault="00FF6031">
            <w:pPr>
              <w:contextualSpacing/>
              <w:rPr>
                <w:spacing w:val="-3"/>
              </w:rPr>
            </w:pPr>
            <w:r>
              <w:rPr>
                <w:b/>
              </w:rPr>
              <w:t>В том числе практических занятий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358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2D8F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8F54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10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7530" w14:textId="77777777" w:rsidR="0013734F" w:rsidRDefault="0013734F"/>
        </w:tc>
      </w:tr>
      <w:tr w:rsidR="0013734F" w14:paraId="3D705989" w14:textId="77777777">
        <w:trPr>
          <w:trHeight w:val="22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02C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3E87" w14:textId="77777777" w:rsidR="0013734F" w:rsidRDefault="00FF6031">
            <w:pPr>
              <w:contextualSpacing/>
              <w:jc w:val="both"/>
            </w:pPr>
            <w:r>
              <w:t xml:space="preserve">Практическое занятие. Разучивание, закрепление и </w:t>
            </w:r>
            <w:r>
              <w:t>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9303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CF5B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93CC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CB8" w14:textId="77777777" w:rsidR="0013734F" w:rsidRDefault="0013734F"/>
        </w:tc>
      </w:tr>
      <w:tr w:rsidR="0013734F" w14:paraId="44A3AB36" w14:textId="77777777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BF01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1DD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Формирование профессионально значимых физических качеств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6D1D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C35C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7864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513F" w14:textId="77777777" w:rsidR="0013734F" w:rsidRDefault="0013734F"/>
        </w:tc>
      </w:tr>
      <w:tr w:rsidR="0013734F" w14:paraId="30D9B761" w14:textId="77777777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1D7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C2C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Практическое занятие. Самостоятельное проведение студентом </w:t>
            </w:r>
            <w:r>
              <w:rPr>
                <w:spacing w:val="-3"/>
              </w:rPr>
              <w:t>комплексов профессионально- прикладной физической культуры в режиме дня специалиста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D060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A4ED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FED4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FB1" w14:textId="77777777" w:rsidR="0013734F" w:rsidRDefault="0013734F"/>
        </w:tc>
      </w:tr>
      <w:tr w:rsidR="0013734F" w14:paraId="38F51237" w14:textId="77777777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20E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674F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>Практическое занятие. Техника выполнения упражнений с предметами и без предметов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FB77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0627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052B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E40" w14:textId="77777777" w:rsidR="0013734F" w:rsidRDefault="0013734F"/>
        </w:tc>
      </w:tr>
      <w:tr w:rsidR="0013734F" w14:paraId="7807D19B" w14:textId="77777777">
        <w:trPr>
          <w:trHeight w:val="5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904A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53A" w14:textId="77777777" w:rsidR="0013734F" w:rsidRDefault="00FF6031">
            <w:pPr>
              <w:contextualSpacing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Практическое занятие. Специальные упражнения для развития </w:t>
            </w:r>
            <w:r>
              <w:rPr>
                <w:spacing w:val="-3"/>
              </w:rPr>
              <w:t>основных мышечных групп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A58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2542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0CCD" w14:textId="77777777" w:rsidR="0013734F" w:rsidRDefault="00FF6031">
            <w:pPr>
              <w:tabs>
                <w:tab w:val="left" w:pos="705"/>
              </w:tabs>
              <w:contextualSpacing/>
              <w:jc w:val="center"/>
            </w:pPr>
            <w:r>
              <w:t>2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D450" w14:textId="77777777" w:rsidR="0013734F" w:rsidRDefault="0013734F"/>
        </w:tc>
      </w:tr>
      <w:tr w:rsidR="0013734F" w14:paraId="351D9898" w14:textId="77777777">
        <w:trPr>
          <w:trHeight w:val="2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31A0" w14:textId="77777777" w:rsidR="0013734F" w:rsidRDefault="0013734F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ACF4" w14:textId="77777777" w:rsidR="0013734F" w:rsidRDefault="00FF6031">
            <w:pPr>
              <w:contextualSpacing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Самостоятельная работа обучающихся</w:t>
            </w:r>
            <w:r>
              <w:rPr>
                <w:spacing w:val="-3"/>
              </w:rPr>
              <w:t>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0B5" w14:textId="77777777" w:rsidR="0013734F" w:rsidRDefault="0013734F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7850" w14:textId="77777777" w:rsidR="0013734F" w:rsidRDefault="0013734F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78F2" w14:textId="77777777" w:rsidR="0013734F" w:rsidRDefault="0013734F">
            <w:pPr>
              <w:tabs>
                <w:tab w:val="left" w:pos="705"/>
              </w:tabs>
              <w:contextualSpacing/>
              <w:jc w:val="center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9444" w14:textId="77777777" w:rsidR="0013734F" w:rsidRDefault="0013734F"/>
        </w:tc>
      </w:tr>
      <w:tr w:rsidR="0013734F" w14:paraId="7B67B4C2" w14:textId="77777777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B73D948" w14:textId="77777777" w:rsidR="0013734F" w:rsidRDefault="00FF6031">
            <w:pPr>
              <w:ind w:right="-285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66385BC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30E4A53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6462180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30C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  <w:tr w:rsidR="0013734F" w14:paraId="618881D6" w14:textId="77777777">
        <w:trPr>
          <w:trHeight w:val="29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48E6AFD" w14:textId="77777777" w:rsidR="0013734F" w:rsidRDefault="00FF6031">
            <w:pPr>
              <w:ind w:right="-285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6AB5721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63A8A6C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2EDD0769" w14:textId="77777777" w:rsidR="0013734F" w:rsidRDefault="00FF6031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721" w14:textId="77777777" w:rsidR="0013734F" w:rsidRDefault="0013734F">
            <w:pPr>
              <w:jc w:val="center"/>
              <w:rPr>
                <w:rStyle w:val="44"/>
                <w:rFonts w:ascii="Times New Roman" w:hAnsi="Times New Roman"/>
              </w:rPr>
            </w:pPr>
          </w:p>
        </w:tc>
      </w:tr>
    </w:tbl>
    <w:p w14:paraId="4CE9CA87" w14:textId="77777777" w:rsidR="0013734F" w:rsidRDefault="0013734F">
      <w:pPr>
        <w:rPr>
          <w:b/>
        </w:rPr>
      </w:pPr>
    </w:p>
    <w:p w14:paraId="400B8A70" w14:textId="77777777"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 xml:space="preserve">* Самостоятельная работа в рамках образовательной программы планируется образовательной организацией в </w:t>
      </w:r>
      <w:r>
        <w:rPr>
          <w:sz w:val="20"/>
        </w:rPr>
        <w:t>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 Если учебным планом п</w:t>
      </w:r>
      <w:r>
        <w:rPr>
          <w:sz w:val="20"/>
        </w:rPr>
        <w:t>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ОК), в том числе тематика творческих работ (рефератов, проектов).</w:t>
      </w:r>
    </w:p>
    <w:p w14:paraId="15CACC06" w14:textId="77777777" w:rsidR="0013734F" w:rsidRDefault="00FF6031">
      <w:pPr>
        <w:ind w:left="-426" w:right="-456"/>
        <w:jc w:val="both"/>
        <w:rPr>
          <w:sz w:val="20"/>
        </w:rPr>
      </w:pPr>
      <w:r>
        <w:rPr>
          <w:sz w:val="20"/>
        </w:rPr>
        <w:t>** Выдел</w:t>
      </w:r>
      <w:r>
        <w:rPr>
          <w:sz w:val="20"/>
        </w:rPr>
        <w:t>яется образовательной организацией самостоятельно. Форма проведения промежуточной аттестации определяется рабочим учебным планом по профессии и должна предусматривать не менее 1-2 часов на зачет и не менее 6 часов на экзамен</w:t>
      </w:r>
    </w:p>
    <w:p w14:paraId="2001B3C9" w14:textId="77777777" w:rsidR="0013734F" w:rsidRDefault="0013734F">
      <w:pPr>
        <w:ind w:left="-142"/>
        <w:rPr>
          <w:b/>
        </w:rPr>
      </w:pPr>
    </w:p>
    <w:p w14:paraId="7C5AE2EF" w14:textId="77777777" w:rsidR="0013734F" w:rsidRDefault="0013734F">
      <w:pPr>
        <w:rPr>
          <w:b/>
        </w:rPr>
      </w:pPr>
    </w:p>
    <w:p w14:paraId="45C0DE83" w14:textId="77777777" w:rsidR="0013734F" w:rsidRDefault="0013734F">
      <w:pPr>
        <w:sectPr w:rsidR="0013734F">
          <w:footerReference w:type="default" r:id="rId8"/>
          <w:pgSz w:w="16838" w:h="11906" w:orient="landscape"/>
          <w:pgMar w:top="1134" w:right="678" w:bottom="1134" w:left="1134" w:header="709" w:footer="709" w:gutter="0"/>
          <w:cols w:space="720"/>
        </w:sectPr>
      </w:pPr>
    </w:p>
    <w:p w14:paraId="132532D1" w14:textId="77777777" w:rsidR="0013734F" w:rsidRDefault="00FF6031">
      <w:pPr>
        <w:ind w:left="709"/>
        <w:rPr>
          <w:b/>
        </w:rPr>
      </w:pPr>
      <w:r>
        <w:rPr>
          <w:b/>
        </w:rPr>
        <w:lastRenderedPageBreak/>
        <w:t>3. УСЛОВИЯ РЕАЛИЗАЦИИ ПРОГРАММЫ УЧЕБНОЙ ДИСЦИПЛИНЫ</w:t>
      </w:r>
    </w:p>
    <w:p w14:paraId="151B2CA2" w14:textId="77777777" w:rsidR="0013734F" w:rsidRDefault="0013734F">
      <w:pPr>
        <w:spacing w:line="276" w:lineRule="auto"/>
        <w:ind w:firstLine="709"/>
        <w:jc w:val="both"/>
      </w:pPr>
    </w:p>
    <w:p w14:paraId="4E8BF8E0" w14:textId="77777777" w:rsidR="0013734F" w:rsidRDefault="00FF6031">
      <w:pPr>
        <w:ind w:firstLine="709"/>
        <w:jc w:val="both"/>
      </w:pPr>
      <w:r>
        <w:rPr>
          <w:b/>
        </w:rPr>
        <w:t>3.1. Для реализации программы учебной дисциплины должны быть предусмотрены следующие специальные помещения</w:t>
      </w:r>
      <w:r>
        <w:t>:</w:t>
      </w:r>
    </w:p>
    <w:p w14:paraId="6AD781CA" w14:textId="77777777" w:rsidR="0013734F" w:rsidRDefault="00FF6031">
      <w:pPr>
        <w:tabs>
          <w:tab w:val="left" w:pos="426"/>
        </w:tabs>
        <w:ind w:firstLine="709"/>
        <w:jc w:val="both"/>
      </w:pPr>
      <w:r>
        <w:t>Спортивный зал, оснащенный</w:t>
      </w:r>
      <w:r>
        <w:rPr>
          <w:i/>
        </w:rPr>
        <w:t xml:space="preserve"> </w:t>
      </w:r>
      <w:r>
        <w:t>оборудованными раздевалками;</w:t>
      </w:r>
      <w:r>
        <w:rPr>
          <w:i/>
        </w:rPr>
        <w:t xml:space="preserve"> </w:t>
      </w:r>
      <w:r>
        <w:t>рабочее место преподавателя; комплект уч</w:t>
      </w:r>
      <w:r>
        <w:t>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</w:r>
    </w:p>
    <w:p w14:paraId="689B091B" w14:textId="77777777"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>- спортивное оборудование:</w:t>
      </w:r>
      <w:r>
        <w:t xml:space="preserve"> гимнастическое оборудование; легкоатлетический инвентарь; оборудование и инвентарь</w:t>
      </w:r>
      <w:r>
        <w:t xml:space="preserve"> для спортивных игр; лыжный инвентарь.</w:t>
      </w:r>
    </w:p>
    <w:p w14:paraId="1EB95236" w14:textId="77777777" w:rsidR="0013734F" w:rsidRDefault="00FF6031">
      <w:pPr>
        <w:tabs>
          <w:tab w:val="left" w:pos="426"/>
        </w:tabs>
        <w:jc w:val="both"/>
        <w:rPr>
          <w:i/>
        </w:rPr>
      </w:pPr>
      <w:r>
        <w:rPr>
          <w:i/>
        </w:rPr>
        <w:t xml:space="preserve">- технические средства обучения: </w:t>
      </w:r>
    </w:p>
    <w:p w14:paraId="4693AFB1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компьютер с лицензионным программным обеспечением; </w:t>
      </w:r>
    </w:p>
    <w:p w14:paraId="2AC7FD7B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 xml:space="preserve">многофункциональный принтер; </w:t>
      </w:r>
    </w:p>
    <w:p w14:paraId="55542BE7" w14:textId="77777777" w:rsidR="0013734F" w:rsidRDefault="00FF6031">
      <w:pPr>
        <w:widowControl w:val="0"/>
        <w:tabs>
          <w:tab w:val="left" w:pos="284"/>
          <w:tab w:val="left" w:pos="426"/>
        </w:tabs>
        <w:ind w:firstLine="709"/>
      </w:pPr>
      <w:r>
        <w:t>музыкальный центр.</w:t>
      </w:r>
    </w:p>
    <w:p w14:paraId="19251D0E" w14:textId="77777777" w:rsidR="0013734F" w:rsidRDefault="0013734F">
      <w:pPr>
        <w:pStyle w:val="afffffb"/>
        <w:widowControl w:val="0"/>
        <w:spacing w:line="276" w:lineRule="auto"/>
        <w:ind w:firstLine="320"/>
      </w:pPr>
    </w:p>
    <w:p w14:paraId="3FD85749" w14:textId="77777777" w:rsidR="0013734F" w:rsidRDefault="00FF6031">
      <w:pPr>
        <w:ind w:firstLine="709"/>
        <w:jc w:val="both"/>
        <w:rPr>
          <w:b/>
        </w:rPr>
      </w:pPr>
      <w:r>
        <w:rPr>
          <w:b/>
        </w:rPr>
        <w:t>3.2. Информационное обеспечение реализации программы</w:t>
      </w:r>
    </w:p>
    <w:p w14:paraId="69996402" w14:textId="77777777" w:rsidR="0013734F" w:rsidRDefault="00FF6031">
      <w:pPr>
        <w:ind w:firstLine="709"/>
        <w:jc w:val="both"/>
      </w:pPr>
      <w:r>
        <w:t>Для реализации программы биб</w:t>
      </w:r>
      <w:r>
        <w:t>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</w:t>
      </w:r>
      <w:r>
        <w:t xml:space="preserve">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3C9E8E6C" w14:textId="77777777" w:rsidR="0013734F" w:rsidRDefault="0013734F">
      <w:pPr>
        <w:ind w:firstLine="709"/>
        <w:jc w:val="both"/>
      </w:pPr>
    </w:p>
    <w:p w14:paraId="29CA9C14" w14:textId="77777777" w:rsidR="0013734F" w:rsidRDefault="00FF6031">
      <w:pPr>
        <w:ind w:firstLine="709"/>
        <w:jc w:val="both"/>
        <w:rPr>
          <w:b/>
        </w:rPr>
      </w:pPr>
      <w:r>
        <w:rPr>
          <w:b/>
        </w:rPr>
        <w:t>3.2.1. Основные печатные издания</w:t>
      </w:r>
    </w:p>
    <w:p w14:paraId="5CD272BF" w14:textId="77777777" w:rsidR="0013734F" w:rsidRDefault="00FF6031">
      <w:pPr>
        <w:pStyle w:val="afffffb"/>
        <w:ind w:firstLine="709"/>
        <w:jc w:val="both"/>
      </w:pPr>
      <w:bookmarkStart w:id="1" w:name="_Hlk97124759"/>
      <w:bookmarkEnd w:id="1"/>
      <w:r>
        <w:t xml:space="preserve">1. </w:t>
      </w:r>
      <w:proofErr w:type="spellStart"/>
      <w:r>
        <w:t>Бишаева</w:t>
      </w:r>
      <w:proofErr w:type="spellEnd"/>
      <w:r>
        <w:t xml:space="preserve"> А.А. Физическая культура: учебник [для всех специальностей СПО] /А.А. </w:t>
      </w:r>
      <w:proofErr w:type="spellStart"/>
      <w:r>
        <w:t>Бишаева</w:t>
      </w:r>
      <w:proofErr w:type="spellEnd"/>
      <w:r>
        <w:t>. - [7-eизд.,стер.]- Москва: Издательский дом Академия, 2020.-320с.-ISBN 978-5-4468-9406-2 -</w:t>
      </w:r>
      <w:proofErr w:type="spellStart"/>
      <w:r>
        <w:t>Тескт</w:t>
      </w:r>
      <w:proofErr w:type="spellEnd"/>
      <w:r>
        <w:t>: непосредственный</w:t>
      </w:r>
    </w:p>
    <w:p w14:paraId="1088EE2B" w14:textId="77777777" w:rsidR="0013734F" w:rsidRDefault="0013734F">
      <w:pPr>
        <w:pStyle w:val="afffffb"/>
        <w:ind w:firstLine="709"/>
        <w:jc w:val="both"/>
        <w:rPr>
          <w:shd w:val="clear" w:color="auto" w:fill="FFD821"/>
        </w:rPr>
      </w:pPr>
    </w:p>
    <w:p w14:paraId="7025A6DC" w14:textId="77777777" w:rsidR="0013734F" w:rsidRDefault="00FF6031">
      <w:pPr>
        <w:contextualSpacing/>
        <w:jc w:val="both"/>
        <w:rPr>
          <w:b/>
        </w:rPr>
      </w:pPr>
      <w:r>
        <w:rPr>
          <w:b/>
        </w:rPr>
        <w:t xml:space="preserve">           3.2.2. Электронные издания</w:t>
      </w:r>
    </w:p>
    <w:p w14:paraId="6F7F2B72" w14:textId="77777777"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r>
        <w:t>Физическая ку</w:t>
      </w:r>
      <w:r>
        <w:t>льтура: учебник и практикум для среднего профессионального образования / А. Б. </w:t>
      </w:r>
      <w:proofErr w:type="spellStart"/>
      <w:r>
        <w:t>Муллер</w:t>
      </w:r>
      <w:proofErr w:type="spellEnd"/>
      <w:r>
        <w:t xml:space="preserve"> [и др.]. — Москва: Издательство </w:t>
      </w:r>
      <w:proofErr w:type="spellStart"/>
      <w:r>
        <w:t>Юрайт</w:t>
      </w:r>
      <w:proofErr w:type="spellEnd"/>
      <w:r>
        <w:t xml:space="preserve">, 2023. — 424 с. — (Профессиональное образование). — ISBN 978-5-534-02612-2. — Текст: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9" w:history="1">
        <w:r>
          <w:rPr>
            <w:rStyle w:val="affffff1"/>
          </w:rPr>
          <w:t>https://urait.ru/bcode/511813</w:t>
        </w:r>
      </w:hyperlink>
    </w:p>
    <w:p w14:paraId="7CB2B969" w14:textId="77777777" w:rsidR="0013734F" w:rsidRDefault="00FF6031">
      <w:pPr>
        <w:pStyle w:val="affd"/>
        <w:numPr>
          <w:ilvl w:val="0"/>
          <w:numId w:val="1"/>
        </w:numPr>
        <w:spacing w:before="0" w:after="0"/>
        <w:ind w:left="0" w:firstLine="709"/>
        <w:jc w:val="both"/>
      </w:pPr>
      <w:proofErr w:type="spellStart"/>
      <w:r>
        <w:t>Конеева</w:t>
      </w:r>
      <w:proofErr w:type="spellEnd"/>
      <w:r>
        <w:t xml:space="preserve">, Е. В. Физическая культура: учебное пособие для среднего профессионального образования / Е. В. </w:t>
      </w:r>
      <w:proofErr w:type="spellStart"/>
      <w:r>
        <w:t>Конеева</w:t>
      </w:r>
      <w:proofErr w:type="spellEnd"/>
      <w:r>
        <w:t xml:space="preserve"> [и др.]; под редакцией Е. В. </w:t>
      </w:r>
      <w:proofErr w:type="spellStart"/>
      <w:r>
        <w:t>Конеевой</w:t>
      </w:r>
      <w:proofErr w:type="spellEnd"/>
      <w:r>
        <w:t xml:space="preserve">. — 3-е изд., </w:t>
      </w:r>
      <w:proofErr w:type="spellStart"/>
      <w:r>
        <w:t>перераб</w:t>
      </w:r>
      <w:proofErr w:type="spellEnd"/>
      <w:r>
        <w:t>. и доп. — Москва: И</w:t>
      </w:r>
      <w:r>
        <w:t xml:space="preserve">здательство </w:t>
      </w:r>
      <w:proofErr w:type="spellStart"/>
      <w:r>
        <w:t>Юрайт</w:t>
      </w:r>
      <w:proofErr w:type="spellEnd"/>
      <w:r>
        <w:t xml:space="preserve">, 2024. — 609 с. — (Профессиональное образование). — ISBN 978-5-534-18616-1. 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0" w:history="1">
        <w:r>
          <w:rPr>
            <w:rStyle w:val="affffff1"/>
          </w:rPr>
          <w:t>https://urait.ru/bcode/545162</w:t>
        </w:r>
      </w:hyperlink>
    </w:p>
    <w:p w14:paraId="6F7FDADE" w14:textId="77777777" w:rsidR="0013734F" w:rsidRDefault="0013734F">
      <w:pPr>
        <w:pStyle w:val="affd"/>
        <w:spacing w:before="0" w:after="0"/>
        <w:ind w:left="0" w:firstLine="709"/>
        <w:jc w:val="both"/>
      </w:pPr>
    </w:p>
    <w:p w14:paraId="16FC5BE1" w14:textId="77777777" w:rsidR="0013734F" w:rsidRDefault="00FF6031">
      <w:pPr>
        <w:pStyle w:val="affd"/>
        <w:numPr>
          <w:ilvl w:val="2"/>
          <w:numId w:val="2"/>
        </w:numPr>
        <w:contextualSpacing/>
        <w:jc w:val="both"/>
        <w:rPr>
          <w:i/>
        </w:rPr>
      </w:pPr>
      <w:r>
        <w:rPr>
          <w:b/>
        </w:rPr>
        <w:t>Дополнительные и</w:t>
      </w:r>
      <w:r>
        <w:rPr>
          <w:b/>
        </w:rPr>
        <w:t xml:space="preserve">сточники </w:t>
      </w:r>
    </w:p>
    <w:p w14:paraId="6A5D897F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proofErr w:type="spellStart"/>
      <w:r>
        <w:t>Аллянов</w:t>
      </w:r>
      <w:proofErr w:type="spellEnd"/>
      <w:r>
        <w:t xml:space="preserve">, Ю. Н. Физическая культура: учебник для среднего профессионального образования / Ю. Н. </w:t>
      </w:r>
      <w:proofErr w:type="spellStart"/>
      <w:r>
        <w:t>Аллянов</w:t>
      </w:r>
      <w:proofErr w:type="spellEnd"/>
      <w:r>
        <w:t xml:space="preserve">, И. А. </w:t>
      </w:r>
      <w:proofErr w:type="spellStart"/>
      <w:r>
        <w:t>Письменский</w:t>
      </w:r>
      <w:proofErr w:type="spellEnd"/>
      <w:r>
        <w:t xml:space="preserve">. — 3-е изд., </w:t>
      </w:r>
      <w:proofErr w:type="spellStart"/>
      <w:r>
        <w:t>испр</w:t>
      </w:r>
      <w:proofErr w:type="spellEnd"/>
      <w:r>
        <w:t xml:space="preserve">. — Москва: Издательство </w:t>
      </w:r>
      <w:proofErr w:type="spellStart"/>
      <w:r>
        <w:t>Юрайт</w:t>
      </w:r>
      <w:proofErr w:type="spellEnd"/>
      <w:r>
        <w:t xml:space="preserve">, 2024. — 450 с. — (Профессиональное образование). — ISBN 978-5-534-18496-9. </w:t>
      </w:r>
      <w:r>
        <w:t xml:space="preserve">— Текст: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1" w:history="1">
        <w:r>
          <w:rPr>
            <w:rStyle w:val="1f2"/>
          </w:rPr>
          <w:t>https://urait.ru/bcode/535163</w:t>
        </w:r>
      </w:hyperlink>
    </w:p>
    <w:p w14:paraId="2170C746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t>Общая физическая подготовка в рамках самостоятельных занятий студентов :</w:t>
      </w:r>
      <w:r>
        <w:t xml:space="preserve"> учебное пособие для среднего профессионального образования / М. С. </w:t>
      </w:r>
      <w:proofErr w:type="spellStart"/>
      <w:r>
        <w:t>Эммерт</w:t>
      </w:r>
      <w:proofErr w:type="spellEnd"/>
      <w:r>
        <w:t xml:space="preserve">, О. О. Фадина, И. Н. Шевелева, О. А. Мельникова. — 2-е изд. — Москва: Издательство </w:t>
      </w:r>
      <w:proofErr w:type="spellStart"/>
      <w:r>
        <w:t>Юрайт</w:t>
      </w:r>
      <w:proofErr w:type="spellEnd"/>
      <w:r>
        <w:t>, 2024. — 129 с. — (Профессиональное образование). — ISBN 978-5-534-15669-0. — Текст: электро</w:t>
      </w:r>
      <w:r>
        <w:t xml:space="preserve">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2" w:history="1">
        <w:r>
          <w:rPr>
            <w:rStyle w:val="affffff1"/>
          </w:rPr>
          <w:t>https://urait.ru/bcode/544814</w:t>
        </w:r>
      </w:hyperlink>
    </w:p>
    <w:p w14:paraId="7E997EC0" w14:textId="77777777" w:rsidR="0013734F" w:rsidRDefault="00FF6031">
      <w:pPr>
        <w:pStyle w:val="affd"/>
        <w:numPr>
          <w:ilvl w:val="0"/>
          <w:numId w:val="3"/>
        </w:numPr>
        <w:spacing w:before="0" w:after="0"/>
        <w:ind w:left="0" w:firstLine="709"/>
        <w:contextualSpacing/>
        <w:jc w:val="both"/>
      </w:pPr>
      <w:r>
        <w:rPr>
          <w:rStyle w:val="affe"/>
        </w:rPr>
        <w:t>Ягодин, В. В. Физическая культура: основы спортивной этики : учебное пособие для среднего профессионального образования / В. В.</w:t>
      </w:r>
      <w:r>
        <w:rPr>
          <w:rStyle w:val="affe"/>
        </w:rPr>
        <w:t xml:space="preserve"> Ягодин. — Москва: Издательство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, 2024. — </w:t>
      </w:r>
      <w:r>
        <w:rPr>
          <w:rStyle w:val="affe"/>
        </w:rPr>
        <w:lastRenderedPageBreak/>
        <w:t xml:space="preserve">113 с. — (Профессиональное образование). — ISBN 978-5-534-10349-6. — Текст : электронный // Образовательная платформа </w:t>
      </w:r>
      <w:proofErr w:type="spellStart"/>
      <w:r>
        <w:rPr>
          <w:rStyle w:val="affe"/>
        </w:rPr>
        <w:t>Юрайт</w:t>
      </w:r>
      <w:proofErr w:type="spellEnd"/>
      <w:r>
        <w:rPr>
          <w:rStyle w:val="affe"/>
        </w:rPr>
        <w:t xml:space="preserve"> [сайт]. — URL: </w:t>
      </w:r>
      <w:hyperlink r:id="rId13" w:history="1">
        <w:r>
          <w:rPr>
            <w:rStyle w:val="affffff1"/>
          </w:rPr>
          <w:t>https://urait.ru/bcode/542058</w:t>
        </w:r>
      </w:hyperlink>
    </w:p>
    <w:p w14:paraId="61A08009" w14:textId="77777777"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14:paraId="655CD5E0" w14:textId="77777777"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14:paraId="3585CED6" w14:textId="77777777" w:rsidR="0013734F" w:rsidRDefault="0013734F">
      <w:pPr>
        <w:pStyle w:val="affd"/>
        <w:spacing w:before="0" w:after="0"/>
        <w:ind w:left="0" w:firstLine="709"/>
        <w:contextualSpacing/>
        <w:jc w:val="both"/>
      </w:pPr>
    </w:p>
    <w:p w14:paraId="695CC720" w14:textId="77777777" w:rsidR="0013734F" w:rsidRDefault="0013734F">
      <w:pPr>
        <w:ind w:left="360"/>
        <w:contextualSpacing/>
        <w:rPr>
          <w:b/>
        </w:rPr>
      </w:pPr>
    </w:p>
    <w:p w14:paraId="274FF93C" w14:textId="77777777" w:rsidR="0013734F" w:rsidRDefault="0013734F">
      <w:pPr>
        <w:ind w:left="360"/>
        <w:contextualSpacing/>
        <w:rPr>
          <w:b/>
        </w:rPr>
      </w:pPr>
    </w:p>
    <w:p w14:paraId="421927C5" w14:textId="77777777" w:rsidR="0013734F" w:rsidRDefault="0013734F">
      <w:pPr>
        <w:ind w:left="360"/>
        <w:contextualSpacing/>
        <w:rPr>
          <w:b/>
        </w:rPr>
      </w:pPr>
    </w:p>
    <w:p w14:paraId="5A179A84" w14:textId="77777777" w:rsidR="0013734F" w:rsidRDefault="0013734F">
      <w:pPr>
        <w:ind w:left="360"/>
        <w:contextualSpacing/>
        <w:rPr>
          <w:b/>
        </w:rPr>
      </w:pPr>
    </w:p>
    <w:p w14:paraId="568F8DA6" w14:textId="77777777" w:rsidR="0013734F" w:rsidRDefault="0013734F">
      <w:pPr>
        <w:ind w:left="360"/>
        <w:contextualSpacing/>
        <w:rPr>
          <w:b/>
        </w:rPr>
      </w:pPr>
    </w:p>
    <w:p w14:paraId="5C39EF05" w14:textId="77777777" w:rsidR="0013734F" w:rsidRDefault="0013734F">
      <w:pPr>
        <w:ind w:left="360"/>
        <w:contextualSpacing/>
        <w:rPr>
          <w:b/>
        </w:rPr>
      </w:pPr>
    </w:p>
    <w:p w14:paraId="35938B3A" w14:textId="77777777" w:rsidR="0013734F" w:rsidRDefault="0013734F">
      <w:pPr>
        <w:ind w:left="360"/>
        <w:contextualSpacing/>
        <w:rPr>
          <w:b/>
        </w:rPr>
      </w:pPr>
    </w:p>
    <w:p w14:paraId="785105EF" w14:textId="77777777" w:rsidR="0013734F" w:rsidRDefault="0013734F">
      <w:pPr>
        <w:ind w:left="360"/>
        <w:contextualSpacing/>
        <w:rPr>
          <w:b/>
        </w:rPr>
      </w:pPr>
    </w:p>
    <w:p w14:paraId="575DA82B" w14:textId="77777777" w:rsidR="0013734F" w:rsidRDefault="0013734F">
      <w:pPr>
        <w:ind w:left="360"/>
        <w:contextualSpacing/>
        <w:rPr>
          <w:b/>
        </w:rPr>
      </w:pPr>
    </w:p>
    <w:p w14:paraId="3F096DAF" w14:textId="77777777" w:rsidR="0013734F" w:rsidRDefault="0013734F">
      <w:pPr>
        <w:ind w:left="360"/>
        <w:contextualSpacing/>
        <w:rPr>
          <w:b/>
        </w:rPr>
      </w:pPr>
    </w:p>
    <w:p w14:paraId="67C1BA46" w14:textId="77777777" w:rsidR="0013734F" w:rsidRDefault="0013734F">
      <w:pPr>
        <w:ind w:left="360"/>
        <w:contextualSpacing/>
        <w:rPr>
          <w:b/>
        </w:rPr>
      </w:pPr>
    </w:p>
    <w:p w14:paraId="0E13F842" w14:textId="77777777" w:rsidR="0013734F" w:rsidRDefault="0013734F">
      <w:pPr>
        <w:ind w:left="360"/>
        <w:contextualSpacing/>
        <w:rPr>
          <w:b/>
        </w:rPr>
      </w:pPr>
    </w:p>
    <w:p w14:paraId="2F27B3E0" w14:textId="77777777" w:rsidR="0013734F" w:rsidRDefault="0013734F">
      <w:pPr>
        <w:ind w:left="360"/>
        <w:contextualSpacing/>
        <w:rPr>
          <w:b/>
        </w:rPr>
      </w:pPr>
    </w:p>
    <w:p w14:paraId="212C5F2F" w14:textId="77777777" w:rsidR="0013734F" w:rsidRDefault="0013734F">
      <w:pPr>
        <w:ind w:left="360"/>
        <w:contextualSpacing/>
        <w:rPr>
          <w:b/>
        </w:rPr>
      </w:pPr>
    </w:p>
    <w:p w14:paraId="3E4C5A80" w14:textId="77777777" w:rsidR="0013734F" w:rsidRDefault="0013734F">
      <w:pPr>
        <w:ind w:left="360"/>
        <w:contextualSpacing/>
        <w:rPr>
          <w:b/>
        </w:rPr>
      </w:pPr>
    </w:p>
    <w:p w14:paraId="1238C4D5" w14:textId="77777777" w:rsidR="0013734F" w:rsidRDefault="0013734F">
      <w:pPr>
        <w:ind w:left="360"/>
        <w:contextualSpacing/>
        <w:rPr>
          <w:b/>
        </w:rPr>
      </w:pPr>
    </w:p>
    <w:p w14:paraId="26E3DB2C" w14:textId="77777777" w:rsidR="0013734F" w:rsidRDefault="0013734F">
      <w:pPr>
        <w:ind w:left="360"/>
        <w:contextualSpacing/>
        <w:rPr>
          <w:b/>
        </w:rPr>
      </w:pPr>
    </w:p>
    <w:p w14:paraId="0E5BFEE1" w14:textId="77777777" w:rsidR="0013734F" w:rsidRDefault="00FF6031">
      <w:pPr>
        <w:pStyle w:val="affd"/>
        <w:spacing w:before="0" w:after="0"/>
        <w:ind w:left="0"/>
        <w:contextualSpacing/>
        <w:jc w:val="center"/>
        <w:rPr>
          <w:b/>
        </w:rPr>
      </w:pPr>
      <w: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14:paraId="7A4DB3AF" w14:textId="77777777" w:rsidR="0013734F" w:rsidRDefault="0013734F">
      <w:pPr>
        <w:ind w:left="-142" w:firstLine="142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079"/>
        <w:gridCol w:w="3900"/>
        <w:gridCol w:w="2454"/>
      </w:tblGrid>
      <w:tr w:rsidR="0013734F" w14:paraId="6F714AAA" w14:textId="77777777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1F33863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обучения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3AC6F286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7D52E03C" w14:textId="77777777" w:rsidR="0013734F" w:rsidRDefault="00FF6031">
            <w:pPr>
              <w:ind w:left="-142" w:firstLine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Методы оценки</w:t>
            </w:r>
          </w:p>
        </w:tc>
      </w:tr>
      <w:tr w:rsidR="0013734F" w14:paraId="07498308" w14:textId="77777777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684A591C" w14:textId="77777777" w:rsidR="0013734F" w:rsidRDefault="00FF6031">
            <w:pPr>
              <w:spacing w:line="276" w:lineRule="auto"/>
              <w:ind w:left="-142" w:firstLine="142"/>
              <w:jc w:val="both"/>
              <w:rPr>
                <w:b/>
                <w:i/>
              </w:rPr>
            </w:pPr>
            <w:r>
              <w:rPr>
                <w:b/>
              </w:rPr>
              <w:t>Перечень знаний, осваиваемых в рамках дисциплины</w:t>
            </w:r>
          </w:p>
        </w:tc>
      </w:tr>
      <w:tr w:rsidR="0013734F" w14:paraId="0A762435" w14:textId="77777777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2A34870D" w14:textId="77777777" w:rsidR="0013734F" w:rsidRDefault="00FF6031">
            <w:pPr>
              <w:jc w:val="both"/>
              <w:rPr>
                <w:i/>
              </w:rPr>
            </w:pPr>
            <w:r>
              <w:rPr>
                <w:u w:val="single"/>
              </w:rPr>
              <w:t>Знать</w:t>
            </w:r>
            <w:r>
              <w:rPr>
                <w:i/>
              </w:rPr>
              <w:t>:</w:t>
            </w:r>
          </w:p>
          <w:p w14:paraId="3C2DB997" w14:textId="77777777" w:rsidR="0013734F" w:rsidRDefault="00FF6031">
            <w:pPr>
              <w:ind w:firstLine="284"/>
              <w:jc w:val="both"/>
            </w:pPr>
            <w:r>
              <w:t xml:space="preserve">роль физической культуры в общекультурном, </w:t>
            </w:r>
            <w:r>
              <w:t>профессиональном и социальном развитии человека;</w:t>
            </w:r>
          </w:p>
          <w:p w14:paraId="4135B4B7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основы здорового образа жизни;</w:t>
            </w:r>
          </w:p>
          <w:p w14:paraId="4462A8AC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условия профессиональной деятельности и зоны риска физического</w:t>
            </w:r>
            <w:r>
              <w:rPr>
                <w:i/>
              </w:rPr>
              <w:t xml:space="preserve"> </w:t>
            </w:r>
            <w:r>
              <w:t>здоровья для данной профессии;</w:t>
            </w:r>
          </w:p>
          <w:p w14:paraId="17EDA04F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правила и способы планирования системы индивидуальных занятий физическими упражнен</w:t>
            </w:r>
            <w:r>
              <w:t>иями различной направленности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22BB7AA" w14:textId="77777777" w:rsidR="0013734F" w:rsidRDefault="00FF6031">
            <w:pPr>
              <w:ind w:firstLine="316"/>
              <w:jc w:val="both"/>
            </w:pPr>
            <w:r>
              <w:t>понимает роль физической культуры в общекультурном, профессиональном и социальном развитии человека;</w:t>
            </w:r>
          </w:p>
          <w:p w14:paraId="3231BABE" w14:textId="77777777" w:rsidR="0013734F" w:rsidRDefault="00FF6031">
            <w:pPr>
              <w:ind w:firstLine="316"/>
              <w:jc w:val="both"/>
            </w:pPr>
            <w:r>
              <w:t xml:space="preserve">ведёт здоровый образ жизни; </w:t>
            </w:r>
          </w:p>
          <w:p w14:paraId="38D5D787" w14:textId="77777777" w:rsidR="0013734F" w:rsidRDefault="00FF6031">
            <w:pPr>
              <w:ind w:firstLine="316"/>
              <w:jc w:val="both"/>
            </w:pPr>
            <w:r>
              <w:t>понимает условия деятельности и знает зоны риска физического здоровья для данной профессии;</w:t>
            </w:r>
          </w:p>
          <w:p w14:paraId="7EBA1AF9" w14:textId="77777777" w:rsidR="0013734F" w:rsidRDefault="00FF6031">
            <w:pPr>
              <w:ind w:firstLine="316"/>
              <w:jc w:val="both"/>
              <w:rPr>
                <w:i/>
              </w:rPr>
            </w:pPr>
            <w:r>
              <w:t>пров</w:t>
            </w:r>
            <w:r>
              <w:t>одит индивидуальные занятия физическими упражнениями различной направленности</w:t>
            </w:r>
          </w:p>
          <w:p w14:paraId="44A9C6DB" w14:textId="77777777"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403E97E6" w14:textId="77777777" w:rsidR="0013734F" w:rsidRDefault="0013734F">
            <w:pPr>
              <w:tabs>
                <w:tab w:val="left" w:pos="259"/>
              </w:tabs>
              <w:ind w:left="41" w:right="-110" w:hanging="41"/>
              <w:jc w:val="center"/>
            </w:pPr>
          </w:p>
          <w:p w14:paraId="3C563250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Устный опрос.</w:t>
            </w:r>
          </w:p>
          <w:p w14:paraId="51D50625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Тестирование.</w:t>
            </w:r>
          </w:p>
          <w:p w14:paraId="7459A689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Результаты выполнения контрольных нормативов</w:t>
            </w:r>
          </w:p>
          <w:p w14:paraId="2E56C198" w14:textId="77777777" w:rsidR="0013734F" w:rsidRDefault="00FF6031">
            <w:pPr>
              <w:tabs>
                <w:tab w:val="left" w:pos="259"/>
              </w:tabs>
              <w:ind w:left="41" w:right="-110" w:hanging="41"/>
              <w:jc w:val="center"/>
            </w:pPr>
            <w:r>
              <w:t>Оценка результатов выполнения заданий дифференцированного зачёта</w:t>
            </w:r>
          </w:p>
          <w:p w14:paraId="514DA661" w14:textId="77777777"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  <w:p w14:paraId="2AF4BFFD" w14:textId="77777777" w:rsidR="0013734F" w:rsidRDefault="0013734F">
            <w:pPr>
              <w:tabs>
                <w:tab w:val="left" w:pos="259"/>
              </w:tabs>
              <w:ind w:left="41" w:right="-110" w:hanging="41"/>
              <w:jc w:val="both"/>
            </w:pPr>
          </w:p>
        </w:tc>
      </w:tr>
      <w:tr w:rsidR="0013734F" w14:paraId="4B1AA957" w14:textId="77777777">
        <w:tc>
          <w:tcPr>
            <w:tcW w:w="10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7157A9D1" w14:textId="77777777" w:rsidR="0013734F" w:rsidRDefault="00FF6031">
            <w:pPr>
              <w:ind w:left="41" w:right="-110" w:hanging="41"/>
              <w:jc w:val="both"/>
              <w:rPr>
                <w:b/>
              </w:rPr>
            </w:pPr>
            <w:r>
              <w:rPr>
                <w:b/>
              </w:rPr>
              <w:t xml:space="preserve">Перечень умений, </w:t>
            </w:r>
            <w:r>
              <w:rPr>
                <w:b/>
              </w:rPr>
              <w:t>осваиваемых в рамках дисциплины</w:t>
            </w:r>
          </w:p>
        </w:tc>
      </w:tr>
      <w:tr w:rsidR="0013734F" w14:paraId="2C18C051" w14:textId="77777777">
        <w:trPr>
          <w:trHeight w:val="89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58DF5688" w14:textId="77777777" w:rsidR="0013734F" w:rsidRDefault="00FF603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14:paraId="0B0776C7" w14:textId="77777777" w:rsidR="0013734F" w:rsidRDefault="00FF6031">
            <w:pPr>
              <w:ind w:firstLine="284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38645BD4" w14:textId="77777777" w:rsidR="0013734F" w:rsidRDefault="00FF6031">
            <w:pPr>
              <w:ind w:firstLine="284"/>
              <w:jc w:val="both"/>
              <w:rPr>
                <w:i/>
              </w:rPr>
            </w:pPr>
            <w:r>
              <w:t>применять рациональные приемы двигательных функций в профессиональной деятельности;</w:t>
            </w:r>
          </w:p>
          <w:p w14:paraId="7D239BF2" w14:textId="77777777" w:rsidR="0013734F" w:rsidRDefault="00FF6031">
            <w:pPr>
              <w:tabs>
                <w:tab w:val="right" w:pos="2002"/>
              </w:tabs>
              <w:ind w:firstLine="284"/>
              <w:jc w:val="both"/>
              <w:rPr>
                <w:i/>
              </w:rPr>
            </w:pPr>
            <w:r>
              <w:t>пользоваться средствами профилактики перенапряжения, характерными для данной профессии/ специальности.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5A227B23" w14:textId="77777777" w:rsidR="0013734F" w:rsidRDefault="00FF6031">
            <w:pPr>
              <w:ind w:firstLine="316"/>
              <w:jc w:val="both"/>
            </w:pPr>
            <w:r>
              <w:t>использует физкультурно-оздоровительную деятельность для укрепления з</w:t>
            </w:r>
            <w:r>
              <w:t>доровья, достижения жизненных и профессиональных целей;</w:t>
            </w:r>
          </w:p>
          <w:p w14:paraId="77DAE107" w14:textId="77777777" w:rsidR="0013734F" w:rsidRDefault="00FF6031">
            <w:pPr>
              <w:ind w:firstLine="316"/>
              <w:jc w:val="both"/>
              <w:rPr>
                <w:i/>
              </w:rPr>
            </w:pPr>
            <w:r>
              <w:t>применяет рациональные приемы двигательных функций в профессиональной деятельности;</w:t>
            </w:r>
          </w:p>
          <w:p w14:paraId="22F7B84A" w14:textId="77777777" w:rsidR="0013734F" w:rsidRDefault="00FF6031">
            <w:pPr>
              <w:tabs>
                <w:tab w:val="right" w:pos="2002"/>
              </w:tabs>
              <w:ind w:firstLine="316"/>
              <w:jc w:val="both"/>
              <w:rPr>
                <w:i/>
              </w:rPr>
            </w:pPr>
            <w:r>
              <w:t>пользуется средствами профилактики перенапряжения, характерными для данной профессии/ специальности</w:t>
            </w:r>
            <w:r>
              <w:rPr>
                <w:i/>
              </w:rPr>
              <w:t>.</w:t>
            </w:r>
          </w:p>
          <w:p w14:paraId="1465B458" w14:textId="77777777" w:rsidR="0013734F" w:rsidRDefault="0013734F">
            <w:pPr>
              <w:ind w:firstLine="316"/>
              <w:jc w:val="both"/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14:paraId="1CC4560F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332638DE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5C60780F" w14:textId="77777777"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>Экспертное н</w:t>
            </w:r>
            <w:r>
              <w:t xml:space="preserve">аблюдение за ходом выполнения </w:t>
            </w:r>
          </w:p>
          <w:p w14:paraId="7BEAC85D" w14:textId="77777777" w:rsidR="0013734F" w:rsidRDefault="00FF6031">
            <w:pPr>
              <w:tabs>
                <w:tab w:val="left" w:pos="259"/>
              </w:tabs>
              <w:ind w:right="-195"/>
              <w:jc w:val="center"/>
            </w:pPr>
            <w:r>
              <w:t>комплекса упражнений.</w:t>
            </w:r>
          </w:p>
          <w:p w14:paraId="79158DB8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  <w:p w14:paraId="4AEAC873" w14:textId="77777777" w:rsidR="0013734F" w:rsidRDefault="0013734F">
            <w:pPr>
              <w:tabs>
                <w:tab w:val="left" w:pos="259"/>
              </w:tabs>
              <w:ind w:right="-195"/>
              <w:jc w:val="center"/>
            </w:pPr>
          </w:p>
        </w:tc>
      </w:tr>
    </w:tbl>
    <w:p w14:paraId="4C96A36A" w14:textId="77777777" w:rsidR="0013734F" w:rsidRDefault="0013734F">
      <w:pPr>
        <w:pStyle w:val="affd"/>
        <w:spacing w:before="0" w:after="0"/>
        <w:ind w:left="0"/>
        <w:contextualSpacing/>
        <w:jc w:val="center"/>
        <w:rPr>
          <w:b/>
        </w:rPr>
      </w:pPr>
    </w:p>
    <w:sectPr w:rsidR="0013734F">
      <w:footerReference w:type="default" r:id="rId14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A584" w14:textId="77777777" w:rsidR="00000000" w:rsidRDefault="00FF6031">
      <w:r>
        <w:separator/>
      </w:r>
    </w:p>
  </w:endnote>
  <w:endnote w:type="continuationSeparator" w:id="0">
    <w:p w14:paraId="79CE8EDC" w14:textId="77777777" w:rsidR="00000000" w:rsidRDefault="00FF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03AA" w14:textId="77777777" w:rsidR="0013734F" w:rsidRDefault="00FF6031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04F85A5" w14:textId="77777777" w:rsidR="0013734F" w:rsidRDefault="0013734F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8689" w14:textId="77777777" w:rsidR="0013734F" w:rsidRDefault="00FF6031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1B9F1C9" w14:textId="77777777" w:rsidR="0013734F" w:rsidRDefault="0013734F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59E0" w14:textId="77777777" w:rsidR="0013734F" w:rsidRDefault="00FF6031">
    <w:pPr>
      <w:pStyle w:val="af9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7F0B8F1" w14:textId="77777777" w:rsidR="0013734F" w:rsidRDefault="0013734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F7F9" w14:textId="77777777" w:rsidR="00000000" w:rsidRDefault="00FF6031">
      <w:r>
        <w:separator/>
      </w:r>
    </w:p>
  </w:footnote>
  <w:footnote w:type="continuationSeparator" w:id="0">
    <w:p w14:paraId="4E4EF23C" w14:textId="77777777" w:rsidR="00000000" w:rsidRDefault="00FF6031">
      <w:r>
        <w:continuationSeparator/>
      </w:r>
    </w:p>
  </w:footnote>
  <w:footnote w:id="1">
    <w:p w14:paraId="057970E1" w14:textId="77777777" w:rsidR="0013734F" w:rsidRDefault="00FF6031">
      <w:pPr>
        <w:pStyle w:val="Footnote"/>
        <w:ind w:left="-142" w:firstLine="142"/>
      </w:pPr>
      <w:r>
        <w:rPr>
          <w:vertAlign w:val="superscript"/>
        </w:rPr>
        <w:footnoteRef/>
      </w:r>
      <w:r>
        <w:t xml:space="preserve"> Количество ПК определяется разработчиками программы по профессии</w:t>
      </w:r>
    </w:p>
  </w:footnote>
  <w:footnote w:id="2">
    <w:p w14:paraId="1EEC2BB3" w14:textId="77777777" w:rsidR="0013734F" w:rsidRDefault="00FF6031">
      <w:pPr>
        <w:pStyle w:val="Footnote"/>
      </w:pPr>
      <w:r>
        <w:rPr>
          <w:vertAlign w:val="superscript"/>
        </w:rPr>
        <w:footnoteRef/>
      </w:r>
      <w:r>
        <w:t xml:space="preserve"> Минимальный объем часов для образовательных программ со сроком обучения 10 месяцев</w:t>
      </w:r>
    </w:p>
  </w:footnote>
  <w:footnote w:id="3">
    <w:p w14:paraId="65554233" w14:textId="77777777" w:rsidR="0013734F" w:rsidRDefault="00FF6031">
      <w:pPr>
        <w:pStyle w:val="Footnote"/>
        <w:rPr>
          <w:vertAlign w:val="superscript"/>
        </w:rPr>
      </w:pPr>
      <w:r>
        <w:rPr>
          <w:vertAlign w:val="superscript"/>
        </w:rPr>
        <w:footnoteRef/>
      </w:r>
      <w:r>
        <w:t xml:space="preserve"> Минимальный объем часов для образовательных программ со сроком обучения 1 год и 10 месяцев</w:t>
      </w:r>
    </w:p>
  </w:footnote>
  <w:footnote w:id="4">
    <w:p w14:paraId="12D98602" w14:textId="77777777" w:rsidR="0013734F" w:rsidRDefault="00FF6031">
      <w:pPr>
        <w:pStyle w:val="Footnote"/>
        <w:rPr>
          <w:vertAlign w:val="superscript"/>
        </w:rPr>
      </w:pPr>
      <w:r>
        <w:rPr>
          <w:vertAlign w:val="superscript"/>
        </w:rPr>
        <w:footnoteRef/>
      </w:r>
      <w:r>
        <w:t xml:space="preserve"> </w:t>
      </w:r>
      <w:r>
        <w:rPr>
          <w:vertAlign w:val="superscript"/>
        </w:rPr>
        <w:t xml:space="preserve"> </w:t>
      </w:r>
      <w:r>
        <w:t>Минимальный объем часов для образовательных программ со сроком обучения 2 года и 10 месяцев</w:t>
      </w:r>
    </w:p>
    <w:p w14:paraId="3DF6A849" w14:textId="77777777" w:rsidR="0013734F" w:rsidRDefault="0013734F">
      <w:pPr>
        <w:pStyle w:val="Footnote"/>
      </w:pPr>
    </w:p>
    <w:p w14:paraId="3AA2BCC8" w14:textId="77777777" w:rsidR="0013734F" w:rsidRDefault="0013734F">
      <w:pPr>
        <w:pStyle w:val="Footnote"/>
      </w:pPr>
    </w:p>
    <w:p w14:paraId="10310A58" w14:textId="77777777" w:rsidR="0013734F" w:rsidRDefault="0013734F">
      <w:pPr>
        <w:pStyle w:val="Footnote"/>
      </w:pPr>
    </w:p>
  </w:footnote>
  <w:footnote w:id="5">
    <w:p w14:paraId="44668299" w14:textId="77777777" w:rsidR="0013734F" w:rsidRDefault="00FF6031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t xml:space="preserve">При </w:t>
      </w:r>
      <w:proofErr w:type="spellStart"/>
      <w:r>
        <w:t>отсутсвии</w:t>
      </w:r>
      <w:proofErr w:type="spellEnd"/>
      <w:r>
        <w:t xml:space="preserve"> необходимых условий (отсутствие бассейна и др.) до</w:t>
      </w:r>
      <w:r>
        <w:t>пускается перераспределение часов между иными разделами программы</w:t>
      </w:r>
    </w:p>
    <w:p w14:paraId="2BACFD00" w14:textId="77777777" w:rsidR="0013734F" w:rsidRDefault="0013734F">
      <w:pPr>
        <w:pStyle w:val="Footnote"/>
      </w:pPr>
    </w:p>
  </w:footnote>
  <w:footnote w:id="6">
    <w:p w14:paraId="2672C58A" w14:textId="77777777" w:rsidR="0013734F" w:rsidRDefault="00FF6031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 xml:space="preserve">При отсутствии должных условий (малоснежные регионы и др.) допускается </w:t>
      </w:r>
      <w:r>
        <w:t>перераспределение часов между иными разделами 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29DF"/>
    <w:multiLevelType w:val="multilevel"/>
    <w:tmpl w:val="FC7EF5D6"/>
    <w:lvl w:ilvl="0">
      <w:start w:val="3"/>
      <w:numFmt w:val="decimal"/>
      <w:lvlText w:val="%1."/>
      <w:lvlJc w:val="left"/>
      <w:pPr>
        <w:ind w:left="540" w:hanging="54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i w:val="0"/>
      </w:rPr>
    </w:lvl>
  </w:abstractNum>
  <w:abstractNum w:abstractNumId="1" w15:restartNumberingAfterBreak="0">
    <w:nsid w:val="6A4E7E10"/>
    <w:multiLevelType w:val="multilevel"/>
    <w:tmpl w:val="DC26618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D883D0D"/>
    <w:multiLevelType w:val="multilevel"/>
    <w:tmpl w:val="C23056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4F"/>
    <w:rsid w:val="0013734F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1E71"/>
  <w15:docId w15:val="{85A922BA-2AD6-4CB3-AA29-879D56C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a3">
    <w:name w:val="Заголовок статьи"/>
    <w:basedOn w:val="a"/>
    <w:next w:val="a"/>
    <w:link w:val="a4"/>
    <w:pPr>
      <w:widowControl w:val="0"/>
      <w:spacing w:line="360" w:lineRule="auto"/>
      <w:ind w:left="1612" w:hanging="892"/>
      <w:jc w:val="both"/>
    </w:pPr>
  </w:style>
  <w:style w:type="character" w:customStyle="1" w:styleId="a4">
    <w:name w:val="Заголовок статьи"/>
    <w:basedOn w:val="1"/>
    <w:link w:val="a3"/>
    <w:rPr>
      <w:rFonts w:ascii="Times New Roman" w:hAnsi="Times New Roman"/>
      <w:sz w:val="24"/>
    </w:rPr>
  </w:style>
  <w:style w:type="paragraph" w:customStyle="1" w:styleId="a5">
    <w:name w:val="Основное меню (преемственное)"/>
    <w:basedOn w:val="a"/>
    <w:next w:val="a"/>
    <w:link w:val="a6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6">
    <w:name w:val="Основное меню (преемственное)"/>
    <w:basedOn w:val="1"/>
    <w:link w:val="a5"/>
    <w:rPr>
      <w:rFonts w:ascii="Verdana" w:hAnsi="Verdana"/>
      <w:sz w:val="24"/>
    </w:rPr>
  </w:style>
  <w:style w:type="paragraph" w:customStyle="1" w:styleId="a7">
    <w:name w:val="Текст информации об изменениях"/>
    <w:basedOn w:val="a"/>
    <w:next w:val="a"/>
    <w:link w:val="a8"/>
    <w:pPr>
      <w:widowControl w:val="0"/>
      <w:spacing w:line="360" w:lineRule="auto"/>
      <w:ind w:firstLine="720"/>
      <w:jc w:val="both"/>
    </w:pPr>
    <w:rPr>
      <w:color w:val="353842"/>
      <w:sz w:val="18"/>
    </w:rPr>
  </w:style>
  <w:style w:type="character" w:customStyle="1" w:styleId="a8">
    <w:name w:val="Текст информации об изменениях"/>
    <w:basedOn w:val="1"/>
    <w:link w:val="a7"/>
    <w:rPr>
      <w:rFonts w:ascii="Times New Roman" w:hAnsi="Times New Roman"/>
      <w:color w:val="353842"/>
      <w:sz w:val="1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40"/>
    </w:pPr>
    <w:rPr>
      <w:i/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i/>
      <w:sz w:val="20"/>
    </w:rPr>
  </w:style>
  <w:style w:type="paragraph" w:customStyle="1" w:styleId="a9">
    <w:name w:val="Переменная часть"/>
    <w:basedOn w:val="a5"/>
    <w:next w:val="a"/>
    <w:link w:val="aa"/>
    <w:rPr>
      <w:sz w:val="18"/>
    </w:rPr>
  </w:style>
  <w:style w:type="character" w:customStyle="1" w:styleId="aa">
    <w:name w:val="Переменная часть"/>
    <w:basedOn w:val="a6"/>
    <w:link w:val="a9"/>
    <w:rPr>
      <w:rFonts w:ascii="Verdana" w:hAnsi="Verdana"/>
      <w:sz w:val="18"/>
    </w:rPr>
  </w:style>
  <w:style w:type="paragraph" w:styleId="ab">
    <w:name w:val="Normal (Web)"/>
    <w:basedOn w:val="a"/>
    <w:link w:val="ac"/>
    <w:pPr>
      <w:widowControl w:val="0"/>
    </w:pPr>
  </w:style>
  <w:style w:type="character" w:customStyle="1" w:styleId="ac">
    <w:name w:val="Обычный (Интернет) Знак"/>
    <w:basedOn w:val="1"/>
    <w:link w:val="ab"/>
    <w:rPr>
      <w:rFonts w:ascii="Times New Roman" w:hAnsi="Times New Roman"/>
      <w:sz w:val="24"/>
    </w:rPr>
  </w:style>
  <w:style w:type="paragraph" w:customStyle="1" w:styleId="ad">
    <w:name w:val="Заголовок распахивающейся части диалога"/>
    <w:basedOn w:val="a"/>
    <w:next w:val="a"/>
    <w:link w:val="ae"/>
    <w:pPr>
      <w:widowControl w:val="0"/>
      <w:spacing w:line="360" w:lineRule="auto"/>
      <w:ind w:firstLine="720"/>
      <w:jc w:val="both"/>
    </w:pPr>
    <w:rPr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Pr>
      <w:rFonts w:ascii="Times New Roman" w:hAnsi="Times New Roman"/>
      <w:i/>
      <w:color w:val="000080"/>
      <w:sz w:val="24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0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customStyle="1" w:styleId="110">
    <w:name w:val="Тема примечания Знак11"/>
    <w:link w:val="111"/>
    <w:rPr>
      <w:b/>
      <w:sz w:val="20"/>
    </w:rPr>
  </w:style>
  <w:style w:type="character" w:customStyle="1" w:styleId="111">
    <w:name w:val="Тема примечания Знак11"/>
    <w:link w:val="110"/>
    <w:rPr>
      <w:b/>
      <w:sz w:val="20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rFonts w:ascii="Times New Roman" w:hAnsi="Times New Roman"/>
      <w:sz w:val="20"/>
    </w:rPr>
  </w:style>
  <w:style w:type="paragraph" w:customStyle="1" w:styleId="af1">
    <w:name w:val="Заголовок чужого сообщения"/>
    <w:link w:val="af2"/>
    <w:rPr>
      <w:b/>
      <w:color w:val="FF0000"/>
    </w:rPr>
  </w:style>
  <w:style w:type="character" w:customStyle="1" w:styleId="af2">
    <w:name w:val="Заголовок чужого сообщения"/>
    <w:link w:val="af1"/>
    <w:rPr>
      <w:b/>
      <w:color w:val="FF0000"/>
    </w:rPr>
  </w:style>
  <w:style w:type="paragraph" w:styleId="23">
    <w:name w:val="List 2"/>
    <w:basedOn w:val="a"/>
    <w:link w:val="24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4">
    <w:name w:val="Список 2 Знак"/>
    <w:basedOn w:val="1"/>
    <w:link w:val="23"/>
    <w:rPr>
      <w:rFonts w:ascii="Arial" w:hAnsi="Arial"/>
      <w:sz w:val="20"/>
    </w:rPr>
  </w:style>
  <w:style w:type="paragraph" w:customStyle="1" w:styleId="af3">
    <w:name w:val="Сравнение редакций. Добавленный фрагмент"/>
    <w:link w:val="af4"/>
    <w:rPr>
      <w:shd w:val="clear" w:color="auto" w:fill="C1D7FF"/>
    </w:rPr>
  </w:style>
  <w:style w:type="character" w:customStyle="1" w:styleId="af4">
    <w:name w:val="Сравнение редакций. Добавленный фрагмент"/>
    <w:link w:val="af3"/>
    <w:rPr>
      <w:shd w:val="clear" w:color="auto" w:fill="C1D7FF"/>
    </w:rPr>
  </w:style>
  <w:style w:type="paragraph" w:customStyle="1" w:styleId="af5">
    <w:name w:val="Информация об изменениях"/>
    <w:basedOn w:val="a7"/>
    <w:next w:val="a"/>
    <w:link w:val="af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6">
    <w:name w:val="Информация об изменениях"/>
    <w:basedOn w:val="a8"/>
    <w:link w:val="af5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i/>
      <w:sz w:val="23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  <w:sz w:val="23"/>
    </w:rPr>
  </w:style>
  <w:style w:type="paragraph" w:customStyle="1" w:styleId="af7">
    <w:name w:val="Утратил силу"/>
    <w:link w:val="af8"/>
    <w:rPr>
      <w:b/>
      <w:strike/>
      <w:color w:val="666600"/>
    </w:rPr>
  </w:style>
  <w:style w:type="character" w:customStyle="1" w:styleId="af8">
    <w:name w:val="Утратил силу"/>
    <w:link w:val="af7"/>
    <w:rPr>
      <w:b/>
      <w:strike/>
      <w:color w:val="66660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before="120" w:after="120"/>
    </w:pPr>
  </w:style>
  <w:style w:type="character" w:customStyle="1" w:styleId="afa">
    <w:name w:val="Нижний колонтитул Знак"/>
    <w:basedOn w:val="1"/>
    <w:link w:val="af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b">
    <w:name w:val="Основной текст + Курсив"/>
    <w:basedOn w:val="12"/>
    <w:link w:val="afc"/>
    <w:rPr>
      <w:i/>
    </w:rPr>
  </w:style>
  <w:style w:type="character" w:customStyle="1" w:styleId="afc">
    <w:name w:val="Основной текст + Курсив"/>
    <w:basedOn w:val="13"/>
    <w:link w:val="afb"/>
    <w:rPr>
      <w:rFonts w:ascii="Times New Roman" w:hAnsi="Times New Roman"/>
      <w:b/>
      <w:i/>
      <w:sz w:val="23"/>
      <w:highlight w:val="white"/>
    </w:rPr>
  </w:style>
  <w:style w:type="paragraph" w:customStyle="1" w:styleId="afd">
    <w:name w:val="Пример."/>
    <w:basedOn w:val="afe"/>
    <w:next w:val="a"/>
    <w:link w:val="aff"/>
  </w:style>
  <w:style w:type="character" w:customStyle="1" w:styleId="aff">
    <w:name w:val="Пример."/>
    <w:basedOn w:val="aff0"/>
    <w:link w:val="afd"/>
    <w:rPr>
      <w:rFonts w:ascii="Times New Roman" w:hAnsi="Times New Roman"/>
      <w:sz w:val="24"/>
      <w:shd w:val="clear" w:color="auto" w:fill="F5F3DA"/>
    </w:rPr>
  </w:style>
  <w:style w:type="paragraph" w:customStyle="1" w:styleId="TableParagraph">
    <w:name w:val="Table Paragraph"/>
    <w:basedOn w:val="a"/>
    <w:link w:val="TableParagraph0"/>
    <w:pPr>
      <w:widowControl w:val="0"/>
      <w:ind w:left="9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FontStyle151">
    <w:name w:val="Font Style151"/>
    <w:link w:val="FontStyle1510"/>
    <w:rPr>
      <w:rFonts w:ascii="Arial" w:hAnsi="Arial"/>
      <w:b/>
      <w:smallCaps/>
      <w:spacing w:val="30"/>
      <w:sz w:val="44"/>
    </w:rPr>
  </w:style>
  <w:style w:type="character" w:customStyle="1" w:styleId="FontStyle1510">
    <w:name w:val="Font Style151"/>
    <w:link w:val="FontStyle151"/>
    <w:rPr>
      <w:rFonts w:ascii="Arial" w:hAnsi="Arial"/>
      <w:b/>
      <w:smallCaps/>
      <w:spacing w:val="30"/>
      <w:sz w:val="44"/>
    </w:rPr>
  </w:style>
  <w:style w:type="paragraph" w:customStyle="1" w:styleId="3Exact">
    <w:name w:val="Основной текст (3) Exact"/>
    <w:basedOn w:val="14"/>
    <w:link w:val="3Exact0"/>
    <w:rPr>
      <w:rFonts w:ascii="Times New Roman" w:hAnsi="Times New Roman"/>
      <w:i/>
      <w:spacing w:val="-2"/>
      <w:sz w:val="21"/>
    </w:rPr>
  </w:style>
  <w:style w:type="character" w:customStyle="1" w:styleId="3Exact0">
    <w:name w:val="Основной текст (3) Exact"/>
    <w:basedOn w:val="15"/>
    <w:link w:val="3Exact"/>
    <w:rPr>
      <w:rFonts w:ascii="Times New Roman" w:hAnsi="Times New Roman"/>
      <w:i/>
      <w:spacing w:val="-2"/>
      <w:sz w:val="21"/>
    </w:rPr>
  </w:style>
  <w:style w:type="paragraph" w:customStyle="1" w:styleId="aff1">
    <w:name w:val="Текст ЭР (см. также)"/>
    <w:basedOn w:val="a"/>
    <w:next w:val="a"/>
    <w:link w:val="aff2"/>
    <w:pPr>
      <w:widowControl w:val="0"/>
      <w:spacing w:before="200" w:line="360" w:lineRule="auto"/>
    </w:pPr>
    <w:rPr>
      <w:sz w:val="20"/>
    </w:rPr>
  </w:style>
  <w:style w:type="character" w:customStyle="1" w:styleId="aff2">
    <w:name w:val="Текст ЭР (см. также)"/>
    <w:basedOn w:val="1"/>
    <w:link w:val="aff1"/>
    <w:rPr>
      <w:rFonts w:ascii="Times New Roman" w:hAnsi="Times New Roman"/>
      <w:sz w:val="20"/>
    </w:rPr>
  </w:style>
  <w:style w:type="paragraph" w:customStyle="1" w:styleId="aff3">
    <w:name w:val="Моноширинный"/>
    <w:basedOn w:val="a"/>
    <w:next w:val="a"/>
    <w:link w:val="aff4"/>
    <w:pPr>
      <w:widowControl w:val="0"/>
      <w:spacing w:line="360" w:lineRule="auto"/>
    </w:pPr>
    <w:rPr>
      <w:rFonts w:ascii="Courier New" w:hAnsi="Courier New"/>
    </w:rPr>
  </w:style>
  <w:style w:type="character" w:customStyle="1" w:styleId="aff4">
    <w:name w:val="Моноширинный"/>
    <w:basedOn w:val="1"/>
    <w:link w:val="aff3"/>
    <w:rPr>
      <w:rFonts w:ascii="Courier New" w:hAnsi="Courier New"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ff5">
    <w:name w:val="Колонтитул (правый)"/>
    <w:basedOn w:val="aff6"/>
    <w:next w:val="a"/>
    <w:link w:val="aff7"/>
    <w:rPr>
      <w:sz w:val="14"/>
    </w:rPr>
  </w:style>
  <w:style w:type="character" w:customStyle="1" w:styleId="aff7">
    <w:name w:val="Колонтитул (правый)"/>
    <w:basedOn w:val="aff8"/>
    <w:link w:val="aff5"/>
    <w:rPr>
      <w:rFonts w:ascii="Times New Roman" w:hAnsi="Times New Roman"/>
      <w:sz w:val="14"/>
    </w:rPr>
  </w:style>
  <w:style w:type="paragraph" w:customStyle="1" w:styleId="aff9">
    <w:name w:val="Комментарий пользователя"/>
    <w:basedOn w:val="affa"/>
    <w:next w:val="a"/>
    <w:link w:val="affb"/>
    <w:pPr>
      <w:jc w:val="left"/>
    </w:pPr>
    <w:rPr>
      <w:shd w:val="clear" w:color="auto" w:fill="FFDFE0"/>
    </w:rPr>
  </w:style>
  <w:style w:type="character" w:customStyle="1" w:styleId="affb">
    <w:name w:val="Комментарий пользователя"/>
    <w:basedOn w:val="affc"/>
    <w:link w:val="aff9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highlightedsearchterm">
    <w:name w:val="highlightedsearchterm"/>
    <w:basedOn w:val="14"/>
    <w:link w:val="highlightedsearchterm0"/>
  </w:style>
  <w:style w:type="character" w:customStyle="1" w:styleId="highlightedsearchterm0">
    <w:name w:val="highlightedsearchterm"/>
    <w:basedOn w:val="15"/>
    <w:link w:val="highlightedsearchterm"/>
  </w:style>
  <w:style w:type="paragraph" w:styleId="affd">
    <w:name w:val="List Paragraph"/>
    <w:basedOn w:val="a"/>
    <w:link w:val="affe"/>
    <w:pPr>
      <w:spacing w:before="120" w:after="120"/>
      <w:ind w:left="708"/>
    </w:pPr>
  </w:style>
  <w:style w:type="character" w:customStyle="1" w:styleId="affe">
    <w:name w:val="Абзац списка Знак"/>
    <w:basedOn w:val="1"/>
    <w:link w:val="affd"/>
    <w:rPr>
      <w:rFonts w:ascii="Times New Roman" w:hAnsi="Times New Roman"/>
      <w:sz w:val="24"/>
    </w:rPr>
  </w:style>
  <w:style w:type="paragraph" w:customStyle="1" w:styleId="FontStyle153">
    <w:name w:val="Font Style153"/>
    <w:link w:val="FontStyle1530"/>
    <w:rPr>
      <w:rFonts w:ascii="Bookman Old Style" w:hAnsi="Bookman Old Style"/>
      <w:spacing w:val="10"/>
      <w:sz w:val="44"/>
    </w:rPr>
  </w:style>
  <w:style w:type="character" w:customStyle="1" w:styleId="FontStyle1530">
    <w:name w:val="Font Style153"/>
    <w:link w:val="FontStyle153"/>
    <w:rPr>
      <w:rFonts w:ascii="Bookman Old Style" w:hAnsi="Bookman Old Style"/>
      <w:spacing w:val="10"/>
      <w:sz w:val="44"/>
    </w:rPr>
  </w:style>
  <w:style w:type="paragraph" w:customStyle="1" w:styleId="afff">
    <w:name w:val="Подзаголовок для информации об изменениях"/>
    <w:basedOn w:val="a7"/>
    <w:next w:val="a"/>
    <w:link w:val="afff0"/>
    <w:rPr>
      <w:b/>
    </w:rPr>
  </w:style>
  <w:style w:type="character" w:customStyle="1" w:styleId="afff0">
    <w:name w:val="Подзаголовок для информации об изменениях"/>
    <w:basedOn w:val="a8"/>
    <w:link w:val="afff"/>
    <w:rPr>
      <w:rFonts w:ascii="Times New Roman" w:hAnsi="Times New Roman"/>
      <w:b/>
      <w:color w:val="353842"/>
      <w:sz w:val="18"/>
    </w:rPr>
  </w:style>
  <w:style w:type="paragraph" w:customStyle="1" w:styleId="afff1">
    <w:name w:val="Сравнение редакций"/>
    <w:link w:val="afff2"/>
    <w:rPr>
      <w:b/>
      <w:color w:val="26282F"/>
    </w:rPr>
  </w:style>
  <w:style w:type="character" w:customStyle="1" w:styleId="afff2">
    <w:name w:val="Сравнение редакций"/>
    <w:link w:val="afff1"/>
    <w:rPr>
      <w:b/>
      <w:color w:val="26282F"/>
    </w:rPr>
  </w:style>
  <w:style w:type="paragraph" w:customStyle="1" w:styleId="FontStyle44">
    <w:name w:val="Font Style44"/>
    <w:link w:val="FontStyle440"/>
    <w:rPr>
      <w:rFonts w:ascii="Times New Roman" w:hAnsi="Times New Roman"/>
      <w:b/>
      <w:sz w:val="20"/>
    </w:rPr>
  </w:style>
  <w:style w:type="character" w:customStyle="1" w:styleId="FontStyle440">
    <w:name w:val="Font Style44"/>
    <w:link w:val="FontStyle44"/>
    <w:rPr>
      <w:rFonts w:ascii="Times New Roman" w:hAnsi="Times New Roman"/>
      <w:b/>
      <w:sz w:val="20"/>
    </w:rPr>
  </w:style>
  <w:style w:type="paragraph" w:customStyle="1" w:styleId="afff3">
    <w:name w:val="Центрированный (таблица)"/>
    <w:basedOn w:val="afff4"/>
    <w:next w:val="a"/>
    <w:link w:val="afff5"/>
    <w:pPr>
      <w:jc w:val="center"/>
    </w:pPr>
  </w:style>
  <w:style w:type="character" w:customStyle="1" w:styleId="afff5">
    <w:name w:val="Центрированный (таблица)"/>
    <w:basedOn w:val="afff6"/>
    <w:link w:val="afff3"/>
    <w:rPr>
      <w:rFonts w:ascii="Times New Roman" w:hAnsi="Times New Roman"/>
      <w:sz w:val="24"/>
    </w:rPr>
  </w:style>
  <w:style w:type="paragraph" w:customStyle="1" w:styleId="Docsubtitle2">
    <w:name w:val="Doc subtitle2"/>
    <w:basedOn w:val="a"/>
    <w:link w:val="Docsubtitle20"/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18">
    <w:name w:val="Тема примечания Знак1"/>
    <w:link w:val="19"/>
    <w:rPr>
      <w:b/>
      <w:sz w:val="20"/>
    </w:rPr>
  </w:style>
  <w:style w:type="character" w:customStyle="1" w:styleId="19">
    <w:name w:val="Тема примечания Знак1"/>
    <w:link w:val="18"/>
    <w:rPr>
      <w:b/>
      <w:sz w:val="20"/>
    </w:rPr>
  </w:style>
  <w:style w:type="paragraph" w:customStyle="1" w:styleId="112">
    <w:name w:val="Текст примечания Знак11"/>
    <w:link w:val="113"/>
    <w:rPr>
      <w:sz w:val="20"/>
    </w:rPr>
  </w:style>
  <w:style w:type="character" w:customStyle="1" w:styleId="113">
    <w:name w:val="Текст примечания Знак11"/>
    <w:link w:val="112"/>
    <w:rPr>
      <w:sz w:val="20"/>
    </w:rPr>
  </w:style>
  <w:style w:type="paragraph" w:customStyle="1" w:styleId="afff7">
    <w:name w:val="Не вступил в силу"/>
    <w:link w:val="afff8"/>
    <w:rPr>
      <w:b/>
      <w:shd w:val="clear" w:color="auto" w:fill="D8EDE8"/>
    </w:rPr>
  </w:style>
  <w:style w:type="character" w:customStyle="1" w:styleId="afff8">
    <w:name w:val="Не вступил в силу"/>
    <w:link w:val="afff7"/>
    <w:rPr>
      <w:b/>
      <w:shd w:val="clear" w:color="auto" w:fill="D8EDE8"/>
    </w:rPr>
  </w:style>
  <w:style w:type="paragraph" w:customStyle="1" w:styleId="12">
    <w:name w:val="Основной текст Знак1"/>
    <w:basedOn w:val="14"/>
    <w:link w:val="13"/>
    <w:rPr>
      <w:rFonts w:ascii="Times New Roman" w:hAnsi="Times New Roman"/>
      <w:b/>
      <w:sz w:val="23"/>
      <w:highlight w:val="white"/>
    </w:rPr>
  </w:style>
  <w:style w:type="character" w:customStyle="1" w:styleId="13">
    <w:name w:val="Основной текст Знак1"/>
    <w:basedOn w:val="15"/>
    <w:link w:val="12"/>
    <w:rPr>
      <w:rFonts w:ascii="Times New Roman" w:hAnsi="Times New Roman"/>
      <w:b/>
      <w:sz w:val="23"/>
      <w:highlight w:val="white"/>
    </w:rPr>
  </w:style>
  <w:style w:type="paragraph" w:customStyle="1" w:styleId="afff9">
    <w:name w:val="Напишите нам"/>
    <w:basedOn w:val="a"/>
    <w:next w:val="a"/>
    <w:link w:val="afffa"/>
    <w:pPr>
      <w:widowControl w:val="0"/>
      <w:spacing w:before="90" w:after="90" w:line="360" w:lineRule="auto"/>
      <w:ind w:left="180" w:right="180"/>
      <w:jc w:val="both"/>
    </w:pPr>
    <w:rPr>
      <w:sz w:val="20"/>
      <w:shd w:val="clear" w:color="auto" w:fill="EFFFAD"/>
    </w:rPr>
  </w:style>
  <w:style w:type="character" w:customStyle="1" w:styleId="afffa">
    <w:name w:val="Напишите нам"/>
    <w:basedOn w:val="1"/>
    <w:link w:val="afff9"/>
    <w:rPr>
      <w:rFonts w:ascii="Times New Roman" w:hAnsi="Times New Roman"/>
      <w:sz w:val="20"/>
      <w:shd w:val="clear" w:color="auto" w:fill="EFFFAD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rFonts w:asciiTheme="minorHAnsi" w:hAnsiTheme="minorHAnsi"/>
      <w:spacing w:val="2"/>
      <w:sz w:val="22"/>
    </w:rPr>
  </w:style>
  <w:style w:type="character" w:customStyle="1" w:styleId="44">
    <w:name w:val="Основной текст4"/>
    <w:basedOn w:val="1"/>
    <w:link w:val="43"/>
    <w:rPr>
      <w:rFonts w:asciiTheme="minorHAnsi" w:hAnsiTheme="minorHAnsi"/>
      <w:spacing w:val="2"/>
      <w:sz w:val="22"/>
    </w:rPr>
  </w:style>
  <w:style w:type="paragraph" w:customStyle="1" w:styleId="afffb">
    <w:name w:val="Текст в таблице"/>
    <w:basedOn w:val="afff4"/>
    <w:next w:val="a"/>
    <w:link w:val="afffc"/>
    <w:pPr>
      <w:ind w:firstLine="500"/>
    </w:pPr>
  </w:style>
  <w:style w:type="character" w:customStyle="1" w:styleId="afffc">
    <w:name w:val="Текст в таблице"/>
    <w:basedOn w:val="afff6"/>
    <w:link w:val="afffb"/>
    <w:rPr>
      <w:rFonts w:ascii="Times New Roman" w:hAnsi="Times New Roman"/>
      <w:sz w:val="24"/>
    </w:rPr>
  </w:style>
  <w:style w:type="paragraph" w:customStyle="1" w:styleId="1a">
    <w:name w:val="Текст примечания Знак1"/>
    <w:link w:val="1b"/>
    <w:rPr>
      <w:sz w:val="20"/>
    </w:rPr>
  </w:style>
  <w:style w:type="character" w:customStyle="1" w:styleId="1b">
    <w:name w:val="Текст примечания Знак1"/>
    <w:link w:val="1a"/>
    <w:rPr>
      <w:sz w:val="20"/>
    </w:rPr>
  </w:style>
  <w:style w:type="paragraph" w:customStyle="1" w:styleId="affa">
    <w:name w:val="Комментарий"/>
    <w:basedOn w:val="afffd"/>
    <w:next w:val="a"/>
    <w:link w:val="affc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c">
    <w:name w:val="Комментарий"/>
    <w:basedOn w:val="afffe"/>
    <w:link w:val="affa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1c">
    <w:name w:val="Заголовок1"/>
    <w:basedOn w:val="a5"/>
    <w:next w:val="a"/>
    <w:link w:val="1d"/>
    <w:rPr>
      <w:b/>
      <w:color w:val="0058A9"/>
      <w:shd w:val="clear" w:color="auto" w:fill="ECE9D8"/>
    </w:rPr>
  </w:style>
  <w:style w:type="character" w:customStyle="1" w:styleId="1d">
    <w:name w:val="Заголовок1"/>
    <w:basedOn w:val="a6"/>
    <w:link w:val="1c"/>
    <w:rPr>
      <w:rFonts w:ascii="Verdana" w:hAnsi="Verdana"/>
      <w:b/>
      <w:color w:val="0058A9"/>
      <w:sz w:val="24"/>
      <w:shd w:val="clear" w:color="auto" w:fill="ECE9D8"/>
    </w:rPr>
  </w:style>
  <w:style w:type="paragraph" w:customStyle="1" w:styleId="affff">
    <w:name w:val="Примечание."/>
    <w:basedOn w:val="afe"/>
    <w:next w:val="a"/>
    <w:link w:val="affff0"/>
  </w:style>
  <w:style w:type="character" w:customStyle="1" w:styleId="affff0">
    <w:name w:val="Примечание."/>
    <w:basedOn w:val="aff0"/>
    <w:link w:val="affff"/>
    <w:rPr>
      <w:rFonts w:ascii="Times New Roman" w:hAnsi="Times New Roman"/>
      <w:sz w:val="24"/>
      <w:shd w:val="clear" w:color="auto" w:fill="F5F3DA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310">
    <w:name w:val="Основной текст с отступом 31"/>
    <w:basedOn w:val="a"/>
    <w:link w:val="311"/>
    <w:pPr>
      <w:ind w:firstLine="720"/>
    </w:pPr>
    <w:rPr>
      <w:sz w:val="28"/>
    </w:rPr>
  </w:style>
  <w:style w:type="character" w:customStyle="1" w:styleId="311">
    <w:name w:val="Основной текст с отступом 31"/>
    <w:basedOn w:val="1"/>
    <w:link w:val="310"/>
    <w:rPr>
      <w:rFonts w:ascii="Times New Roman" w:hAnsi="Times New Roman"/>
      <w:sz w:val="28"/>
    </w:rPr>
  </w:style>
  <w:style w:type="paragraph" w:customStyle="1" w:styleId="affff1">
    <w:name w:val="Опечатки"/>
    <w:link w:val="affff2"/>
    <w:rPr>
      <w:color w:val="FF0000"/>
    </w:rPr>
  </w:style>
  <w:style w:type="character" w:customStyle="1" w:styleId="affff2">
    <w:name w:val="Опечатки"/>
    <w:link w:val="affff1"/>
    <w:rPr>
      <w:color w:val="FF0000"/>
    </w:rPr>
  </w:style>
  <w:style w:type="paragraph" w:styleId="25">
    <w:name w:val="Body Text 2"/>
    <w:basedOn w:val="a"/>
    <w:link w:val="26"/>
    <w:pPr>
      <w:ind w:right="-57"/>
      <w:jc w:val="both"/>
    </w:p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1f0">
    <w:name w:val="Основной шрифт абзаца1"/>
    <w:link w:val="14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ffff3">
    <w:name w:val="Заголовок для информации об изменениях"/>
    <w:basedOn w:val="10"/>
    <w:next w:val="a"/>
    <w:link w:val="affff4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4">
    <w:name w:val="Заголовок для информации об изменениях"/>
    <w:basedOn w:val="11"/>
    <w:link w:val="affff3"/>
    <w:rPr>
      <w:rFonts w:ascii="Times New Roman" w:hAnsi="Times New Roman"/>
      <w:b w:val="0"/>
      <w:sz w:val="18"/>
      <w:highlight w:val="white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colorgray">
    <w:name w:val="colorgray"/>
    <w:basedOn w:val="14"/>
    <w:link w:val="colorgray0"/>
  </w:style>
  <w:style w:type="character" w:customStyle="1" w:styleId="colorgray0">
    <w:name w:val="colorgray"/>
    <w:basedOn w:val="15"/>
    <w:link w:val="colorgray"/>
  </w:style>
  <w:style w:type="paragraph" w:customStyle="1" w:styleId="affff5">
    <w:name w:val="Подчёркнуный текст"/>
    <w:basedOn w:val="a"/>
    <w:next w:val="a"/>
    <w:link w:val="affff6"/>
    <w:pPr>
      <w:widowControl w:val="0"/>
      <w:spacing w:line="360" w:lineRule="auto"/>
      <w:ind w:firstLine="720"/>
      <w:jc w:val="both"/>
    </w:pPr>
  </w:style>
  <w:style w:type="character" w:customStyle="1" w:styleId="affff6">
    <w:name w:val="Подчёркнуный текст"/>
    <w:basedOn w:val="1"/>
    <w:link w:val="affff5"/>
    <w:rPr>
      <w:rFonts w:ascii="Times New Roman" w:hAnsi="Times New Roman"/>
      <w:sz w:val="24"/>
    </w:rPr>
  </w:style>
  <w:style w:type="paragraph" w:customStyle="1" w:styleId="affff7">
    <w:name w:val="Формула"/>
    <w:basedOn w:val="a"/>
    <w:next w:val="a"/>
    <w:link w:val="affff8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ff8">
    <w:name w:val="Формула"/>
    <w:basedOn w:val="1"/>
    <w:link w:val="affff7"/>
    <w:rPr>
      <w:rFonts w:ascii="Times New Roman" w:hAnsi="Times New Roman"/>
      <w:sz w:val="24"/>
      <w:shd w:val="clear" w:color="auto" w:fill="F5F3DA"/>
    </w:rPr>
  </w:style>
  <w:style w:type="paragraph" w:customStyle="1" w:styleId="affff9">
    <w:name w:val="Активная гипертекстовая ссылка"/>
    <w:link w:val="affffa"/>
    <w:rPr>
      <w:b/>
      <w:color w:val="106BBE"/>
      <w:u w:val="single"/>
    </w:rPr>
  </w:style>
  <w:style w:type="character" w:customStyle="1" w:styleId="affffa">
    <w:name w:val="Активная гипертекстовая ссылка"/>
    <w:link w:val="affff9"/>
    <w:rPr>
      <w:b/>
      <w:color w:val="106BBE"/>
      <w:u w:val="single"/>
    </w:rPr>
  </w:style>
  <w:style w:type="paragraph" w:customStyle="1" w:styleId="Doctitle">
    <w:name w:val="Doc title"/>
    <w:basedOn w:val="a"/>
    <w:link w:val="Doctitle0"/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affffb">
    <w:name w:val="annotation text"/>
    <w:basedOn w:val="a"/>
    <w:link w:val="affffc"/>
    <w:rPr>
      <w:sz w:val="20"/>
    </w:rPr>
  </w:style>
  <w:style w:type="character" w:customStyle="1" w:styleId="affffc">
    <w:name w:val="Текст примечания Знак"/>
    <w:basedOn w:val="1"/>
    <w:link w:val="affffb"/>
    <w:rPr>
      <w:rFonts w:ascii="Times New Roman" w:hAnsi="Times New Roman"/>
      <w:sz w:val="20"/>
    </w:rPr>
  </w:style>
  <w:style w:type="paragraph" w:customStyle="1" w:styleId="affffd">
    <w:name w:val="Выделение для Базового Поиска"/>
    <w:link w:val="affffe"/>
    <w:rPr>
      <w:b/>
      <w:color w:val="0058A9"/>
    </w:rPr>
  </w:style>
  <w:style w:type="character" w:customStyle="1" w:styleId="affffe">
    <w:name w:val="Выделение для Базового Поиска"/>
    <w:link w:val="affffd"/>
    <w:rPr>
      <w:b/>
      <w:color w:val="0058A9"/>
    </w:rPr>
  </w:style>
  <w:style w:type="paragraph" w:styleId="33">
    <w:name w:val="toc 3"/>
    <w:basedOn w:val="a"/>
    <w:next w:val="a"/>
    <w:link w:val="34"/>
    <w:uiPriority w:val="39"/>
    <w:pPr>
      <w:ind w:left="480"/>
    </w:pPr>
    <w:rPr>
      <w:sz w:val="28"/>
    </w:rPr>
  </w:style>
  <w:style w:type="character" w:customStyle="1" w:styleId="34">
    <w:name w:val="Оглавление 3 Знак"/>
    <w:basedOn w:val="1"/>
    <w:link w:val="33"/>
    <w:rPr>
      <w:rFonts w:ascii="Times New Roman" w:hAnsi="Times New Roman"/>
      <w:sz w:val="28"/>
    </w:rPr>
  </w:style>
  <w:style w:type="paragraph" w:customStyle="1" w:styleId="1f3">
    <w:name w:val="Обычный (веб) Знак1"/>
    <w:basedOn w:val="a"/>
    <w:next w:val="ab"/>
    <w:link w:val="1f4"/>
    <w:pPr>
      <w:widowControl w:val="0"/>
    </w:pPr>
  </w:style>
  <w:style w:type="character" w:customStyle="1" w:styleId="1f4">
    <w:name w:val="Обычный (веб) Знак1"/>
    <w:basedOn w:val="1"/>
    <w:link w:val="1f3"/>
    <w:rPr>
      <w:rFonts w:ascii="Times New Roman" w:hAnsi="Times New Roman"/>
      <w:sz w:val="24"/>
    </w:rPr>
  </w:style>
  <w:style w:type="paragraph" w:customStyle="1" w:styleId="1f5">
    <w:name w:val="Знак концевой сноски1"/>
    <w:basedOn w:val="14"/>
    <w:link w:val="1f6"/>
    <w:rPr>
      <w:vertAlign w:val="superscript"/>
    </w:rPr>
  </w:style>
  <w:style w:type="character" w:customStyle="1" w:styleId="1f6">
    <w:name w:val="Знак концевой сноски1"/>
    <w:basedOn w:val="15"/>
    <w:link w:val="1f5"/>
    <w:rPr>
      <w:vertAlign w:val="superscript"/>
    </w:rPr>
  </w:style>
  <w:style w:type="paragraph" w:customStyle="1" w:styleId="afffff">
    <w:name w:val="Ссылка на официальную публикацию"/>
    <w:basedOn w:val="a"/>
    <w:next w:val="a"/>
    <w:link w:val="afffff0"/>
    <w:pPr>
      <w:widowControl w:val="0"/>
      <w:spacing w:line="360" w:lineRule="auto"/>
      <w:ind w:firstLine="720"/>
      <w:jc w:val="both"/>
    </w:pPr>
  </w:style>
  <w:style w:type="character" w:customStyle="1" w:styleId="afffff0">
    <w:name w:val="Ссылка на официальную публикацию"/>
    <w:basedOn w:val="1"/>
    <w:link w:val="afffff"/>
    <w:rPr>
      <w:rFonts w:ascii="Times New Roman" w:hAnsi="Times New Roman"/>
      <w:sz w:val="24"/>
    </w:rPr>
  </w:style>
  <w:style w:type="paragraph" w:customStyle="1" w:styleId="1f7">
    <w:name w:val="Неразрешенное упоминание1"/>
    <w:basedOn w:val="14"/>
    <w:link w:val="1f8"/>
    <w:rPr>
      <w:color w:val="605E5C"/>
      <w:shd w:val="clear" w:color="auto" w:fill="E1DFDD"/>
    </w:rPr>
  </w:style>
  <w:style w:type="character" w:customStyle="1" w:styleId="1f8">
    <w:name w:val="Неразрешенное упоминание1"/>
    <w:basedOn w:val="15"/>
    <w:link w:val="1f7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1">
    <w:name w:val="Заголовок своего сообщения"/>
    <w:link w:val="afffff2"/>
    <w:rPr>
      <w:b/>
      <w:color w:val="26282F"/>
    </w:rPr>
  </w:style>
  <w:style w:type="character" w:customStyle="1" w:styleId="afffff2">
    <w:name w:val="Заголовок своего сообщения"/>
    <w:link w:val="afffff1"/>
    <w:rPr>
      <w:b/>
      <w:color w:val="26282F"/>
    </w:rPr>
  </w:style>
  <w:style w:type="paragraph" w:customStyle="1" w:styleId="googqs-tidbit">
    <w:name w:val="goog_qs-tidbit"/>
    <w:basedOn w:val="14"/>
    <w:link w:val="googqs-tidbit0"/>
  </w:style>
  <w:style w:type="character" w:customStyle="1" w:styleId="googqs-tidbit0">
    <w:name w:val="goog_qs-tidbit"/>
    <w:basedOn w:val="15"/>
    <w:link w:val="googqs-tidbit"/>
  </w:style>
  <w:style w:type="paragraph" w:customStyle="1" w:styleId="afffff3">
    <w:name w:val="Куда обратиться?"/>
    <w:basedOn w:val="afe"/>
    <w:next w:val="a"/>
    <w:link w:val="afffff4"/>
  </w:style>
  <w:style w:type="character" w:customStyle="1" w:styleId="afffff4">
    <w:name w:val="Куда обратиться?"/>
    <w:basedOn w:val="aff0"/>
    <w:link w:val="afffff3"/>
    <w:rPr>
      <w:rFonts w:ascii="Times New Roman" w:hAnsi="Times New Roman"/>
      <w:sz w:val="24"/>
      <w:shd w:val="clear" w:color="auto" w:fill="F5F3DA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afffff5">
    <w:name w:val="Цветовое выделение"/>
    <w:link w:val="afffff6"/>
    <w:rPr>
      <w:b/>
      <w:color w:val="26282F"/>
    </w:rPr>
  </w:style>
  <w:style w:type="character" w:customStyle="1" w:styleId="afffff6">
    <w:name w:val="Цветовое выделение"/>
    <w:link w:val="afffff5"/>
    <w:rPr>
      <w:b/>
      <w:color w:val="26282F"/>
    </w:rPr>
  </w:style>
  <w:style w:type="paragraph" w:customStyle="1" w:styleId="afffff7">
    <w:name w:val="Необходимые документы"/>
    <w:basedOn w:val="afe"/>
    <w:next w:val="a"/>
    <w:link w:val="afffff8"/>
    <w:pPr>
      <w:ind w:left="0" w:firstLine="118"/>
    </w:pPr>
  </w:style>
  <w:style w:type="character" w:customStyle="1" w:styleId="afffff8">
    <w:name w:val="Необходимые документы"/>
    <w:basedOn w:val="aff0"/>
    <w:link w:val="afffff7"/>
    <w:rPr>
      <w:rFonts w:ascii="Times New Roman" w:hAnsi="Times New Roman"/>
      <w:sz w:val="24"/>
      <w:shd w:val="clear" w:color="auto" w:fill="F5F3DA"/>
    </w:rPr>
  </w:style>
  <w:style w:type="paragraph" w:customStyle="1" w:styleId="afffff9">
    <w:name w:val="Подвал для информации об изменениях"/>
    <w:basedOn w:val="10"/>
    <w:next w:val="a"/>
    <w:link w:val="afffffa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fa">
    <w:name w:val="Подвал для информации об изменениях"/>
    <w:basedOn w:val="11"/>
    <w:link w:val="afffff9"/>
    <w:rPr>
      <w:rFonts w:ascii="Times New Roman" w:hAnsi="Times New Roman"/>
      <w:b w:val="0"/>
      <w:sz w:val="18"/>
    </w:rPr>
  </w:style>
  <w:style w:type="paragraph" w:styleId="afffffb">
    <w:name w:val="Body Text"/>
    <w:basedOn w:val="a"/>
    <w:link w:val="afffffc"/>
  </w:style>
  <w:style w:type="character" w:customStyle="1" w:styleId="afffffc">
    <w:name w:val="Основной текст Знак"/>
    <w:basedOn w:val="1"/>
    <w:link w:val="afffffb"/>
    <w:rPr>
      <w:rFonts w:ascii="Times New Roman" w:hAnsi="Times New Roman"/>
      <w:sz w:val="24"/>
    </w:rPr>
  </w:style>
  <w:style w:type="paragraph" w:styleId="afffffd">
    <w:name w:val="No Spacing"/>
    <w:link w:val="afffffe"/>
    <w:pPr>
      <w:spacing w:after="0" w:line="240" w:lineRule="auto"/>
    </w:pPr>
    <w:rPr>
      <w:rFonts w:ascii="Calibri" w:hAnsi="Calibri"/>
    </w:rPr>
  </w:style>
  <w:style w:type="character" w:customStyle="1" w:styleId="afffffe">
    <w:name w:val="Без интервала Знак"/>
    <w:link w:val="afffffd"/>
    <w:rPr>
      <w:rFonts w:ascii="Calibri" w:hAnsi="Calibri"/>
    </w:rPr>
  </w:style>
  <w:style w:type="paragraph" w:customStyle="1" w:styleId="afe">
    <w:name w:val="Внимание"/>
    <w:basedOn w:val="a"/>
    <w:next w:val="a"/>
    <w:link w:val="aff0"/>
    <w:pPr>
      <w:widowControl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character" w:customStyle="1" w:styleId="aff0">
    <w:name w:val="Внимание"/>
    <w:basedOn w:val="1"/>
    <w:link w:val="afe"/>
    <w:rPr>
      <w:rFonts w:ascii="Times New Roman" w:hAnsi="Times New Roman"/>
      <w:sz w:val="24"/>
      <w:shd w:val="clear" w:color="auto" w:fill="F5F3DA"/>
    </w:rPr>
  </w:style>
  <w:style w:type="paragraph" w:customStyle="1" w:styleId="afff4">
    <w:name w:val="Нормальный (таблица)"/>
    <w:basedOn w:val="a"/>
    <w:next w:val="a"/>
    <w:link w:val="afff6"/>
    <w:pPr>
      <w:widowControl w:val="0"/>
      <w:spacing w:line="360" w:lineRule="auto"/>
      <w:jc w:val="both"/>
    </w:pPr>
  </w:style>
  <w:style w:type="character" w:customStyle="1" w:styleId="afff6">
    <w:name w:val="Нормальный (таблица)"/>
    <w:basedOn w:val="1"/>
    <w:link w:val="afff4"/>
    <w:rPr>
      <w:rFonts w:ascii="Times New Roman" w:hAnsi="Times New Roman"/>
      <w:sz w:val="24"/>
    </w:rPr>
  </w:style>
  <w:style w:type="paragraph" w:customStyle="1" w:styleId="affffff">
    <w:name w:val="Базовый"/>
    <w:link w:val="affffff0"/>
    <w:pPr>
      <w:widowControl w:val="0"/>
      <w:spacing w:after="200" w:line="276" w:lineRule="auto"/>
    </w:pPr>
    <w:rPr>
      <w:rFonts w:ascii="Liberation Serif" w:hAnsi="Liberation Serif"/>
      <w:sz w:val="24"/>
    </w:rPr>
  </w:style>
  <w:style w:type="character" w:customStyle="1" w:styleId="affffff0">
    <w:name w:val="Базовый"/>
    <w:link w:val="affffff"/>
    <w:rPr>
      <w:rFonts w:ascii="Liberation Serif" w:hAnsi="Liberation Serif"/>
      <w:sz w:val="24"/>
    </w:rPr>
  </w:style>
  <w:style w:type="paragraph" w:customStyle="1" w:styleId="1f9">
    <w:name w:val="Знак примечания1"/>
    <w:link w:val="1fa"/>
    <w:rPr>
      <w:sz w:val="16"/>
    </w:rPr>
  </w:style>
  <w:style w:type="character" w:customStyle="1" w:styleId="1fa">
    <w:name w:val="Знак примечания1"/>
    <w:link w:val="1f9"/>
    <w:rPr>
      <w:sz w:val="16"/>
    </w:rPr>
  </w:style>
  <w:style w:type="paragraph" w:customStyle="1" w:styleId="27">
    <w:name w:val="Гиперссылка2"/>
    <w:link w:val="affffff1"/>
    <w:rPr>
      <w:color w:val="0000FF"/>
      <w:u w:val="single"/>
    </w:rPr>
  </w:style>
  <w:style w:type="character" w:styleId="affffff1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affffff2">
    <w:name w:val="Интерактивный заголовок"/>
    <w:basedOn w:val="1c"/>
    <w:next w:val="a"/>
    <w:link w:val="affffff3"/>
    <w:rPr>
      <w:u w:val="single"/>
    </w:rPr>
  </w:style>
  <w:style w:type="character" w:customStyle="1" w:styleId="affffff3">
    <w:name w:val="Интерактивный заголовок"/>
    <w:basedOn w:val="1d"/>
    <w:link w:val="affffff2"/>
    <w:rPr>
      <w:rFonts w:ascii="Verdana" w:hAnsi="Verdana"/>
      <w:b/>
      <w:color w:val="0058A9"/>
      <w:sz w:val="24"/>
      <w:u w:val="single"/>
      <w:shd w:val="clear" w:color="auto" w:fill="ECE9D8"/>
    </w:rPr>
  </w:style>
  <w:style w:type="paragraph" w:customStyle="1" w:styleId="affffff4">
    <w:name w:val="Внимание: криминал!!"/>
    <w:basedOn w:val="afe"/>
    <w:next w:val="a"/>
    <w:link w:val="affffff5"/>
  </w:style>
  <w:style w:type="character" w:customStyle="1" w:styleId="affffff5">
    <w:name w:val="Внимание: криминал!!"/>
    <w:basedOn w:val="aff0"/>
    <w:link w:val="affffff4"/>
    <w:rPr>
      <w:rFonts w:ascii="Times New Roman" w:hAnsi="Times New Roman"/>
      <w:sz w:val="24"/>
      <w:shd w:val="clear" w:color="auto" w:fill="F5F3DA"/>
    </w:rPr>
  </w:style>
  <w:style w:type="paragraph" w:customStyle="1" w:styleId="affffff6">
    <w:name w:val="Гипертекстовая ссылка"/>
    <w:link w:val="affffff7"/>
    <w:rPr>
      <w:b/>
      <w:color w:val="106BBE"/>
    </w:rPr>
  </w:style>
  <w:style w:type="character" w:customStyle="1" w:styleId="affffff7">
    <w:name w:val="Гипертекстовая ссылка"/>
    <w:link w:val="affffff6"/>
    <w:rPr>
      <w:b/>
      <w:color w:val="106BBE"/>
    </w:rPr>
  </w:style>
  <w:style w:type="paragraph" w:styleId="1fb">
    <w:name w:val="toc 1"/>
    <w:basedOn w:val="a"/>
    <w:next w:val="a"/>
    <w:link w:val="1fc"/>
    <w:uiPriority w:val="39"/>
    <w:pPr>
      <w:spacing w:before="240" w:after="120"/>
    </w:pPr>
    <w:rPr>
      <w:b/>
      <w:sz w:val="20"/>
    </w:rPr>
  </w:style>
  <w:style w:type="character" w:customStyle="1" w:styleId="1fc">
    <w:name w:val="Оглавление 1 Знак"/>
    <w:basedOn w:val="1"/>
    <w:link w:val="1fb"/>
    <w:rPr>
      <w:rFonts w:ascii="Times New Roman" w:hAnsi="Times New Roman"/>
      <w:b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fff8">
    <w:name w:val="Сравнение редакций. Удаленный фрагмент"/>
    <w:link w:val="affffff9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Pr>
      <w:shd w:val="clear" w:color="auto" w:fill="C4C413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d">
    <w:name w:val="Текст (справка)"/>
    <w:basedOn w:val="a"/>
    <w:next w:val="a"/>
    <w:link w:val="afffe"/>
    <w:pPr>
      <w:widowControl w:val="0"/>
      <w:spacing w:line="360" w:lineRule="auto"/>
      <w:ind w:left="170" w:right="170"/>
    </w:pPr>
  </w:style>
  <w:style w:type="character" w:customStyle="1" w:styleId="afffe">
    <w:name w:val="Текст (справка)"/>
    <w:basedOn w:val="1"/>
    <w:link w:val="afffd"/>
    <w:rPr>
      <w:rFonts w:ascii="Times New Roman" w:hAnsi="Times New Roman"/>
      <w:sz w:val="24"/>
    </w:rPr>
  </w:style>
  <w:style w:type="paragraph" w:customStyle="1" w:styleId="affffffa">
    <w:name w:val="Колонтитул (левый)"/>
    <w:basedOn w:val="affffffb"/>
    <w:next w:val="a"/>
    <w:link w:val="affffffc"/>
    <w:rPr>
      <w:sz w:val="14"/>
    </w:rPr>
  </w:style>
  <w:style w:type="character" w:customStyle="1" w:styleId="affffffc">
    <w:name w:val="Колонтитул (левый)"/>
    <w:basedOn w:val="affffffd"/>
    <w:link w:val="affffffa"/>
    <w:rPr>
      <w:rFonts w:ascii="Times New Roman" w:hAnsi="Times New Roman"/>
      <w:sz w:val="14"/>
    </w:rPr>
  </w:style>
  <w:style w:type="paragraph" w:customStyle="1" w:styleId="1fd">
    <w:name w:val="Знак сноски1"/>
    <w:link w:val="1fe"/>
    <w:rPr>
      <w:vertAlign w:val="superscript"/>
    </w:rPr>
  </w:style>
  <w:style w:type="character" w:customStyle="1" w:styleId="1fe">
    <w:name w:val="Знак сноски1"/>
    <w:link w:val="1fd"/>
    <w:rPr>
      <w:vertAlign w:val="superscript"/>
    </w:rPr>
  </w:style>
  <w:style w:type="paragraph" w:customStyle="1" w:styleId="affffffe">
    <w:name w:val="Ссылка на утративший силу документ"/>
    <w:link w:val="afffffff"/>
    <w:rPr>
      <w:b/>
      <w:color w:val="749232"/>
    </w:rPr>
  </w:style>
  <w:style w:type="character" w:customStyle="1" w:styleId="afffffff">
    <w:name w:val="Ссылка на утративший силу документ"/>
    <w:link w:val="affffffe"/>
    <w:rPr>
      <w:b/>
      <w:color w:val="749232"/>
    </w:rPr>
  </w:style>
  <w:style w:type="paragraph" w:customStyle="1" w:styleId="afffffff0">
    <w:name w:val="Выделение для Базового Поиска (курсив)"/>
    <w:link w:val="afffffff1"/>
    <w:rPr>
      <w:b/>
      <w:i/>
      <w:color w:val="0058A9"/>
    </w:rPr>
  </w:style>
  <w:style w:type="character" w:customStyle="1" w:styleId="afffffff1">
    <w:name w:val="Выделение для Базового Поиска (курсив)"/>
    <w:link w:val="afffffff0"/>
    <w:rPr>
      <w:b/>
      <w:i/>
      <w:color w:val="0058A9"/>
    </w:rPr>
  </w:style>
  <w:style w:type="paragraph" w:customStyle="1" w:styleId="afffffff2">
    <w:name w:val="Заголовок ЭР (правое окно)"/>
    <w:basedOn w:val="afffffff3"/>
    <w:next w:val="a"/>
    <w:link w:val="afffffff4"/>
    <w:pPr>
      <w:spacing w:after="0"/>
      <w:jc w:val="left"/>
    </w:pPr>
  </w:style>
  <w:style w:type="character" w:customStyle="1" w:styleId="afffffff4">
    <w:name w:val="Заголовок ЭР (правое окно)"/>
    <w:basedOn w:val="afffffff5"/>
    <w:link w:val="afffffff2"/>
    <w:rPr>
      <w:rFonts w:ascii="Times New Roman" w:hAnsi="Times New Roman"/>
      <w:b/>
      <w:color w:val="26282F"/>
      <w:sz w:val="26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rFonts w:ascii="Times New Roman" w:hAnsi="Times New Roman"/>
      <w:sz w:val="20"/>
    </w:rPr>
  </w:style>
  <w:style w:type="paragraph" w:customStyle="1" w:styleId="afffffff6">
    <w:name w:val="Найденные слова"/>
    <w:link w:val="afffffff7"/>
    <w:rPr>
      <w:b/>
      <w:color w:val="26282F"/>
      <w:shd w:val="clear" w:color="auto" w:fill="FFF580"/>
    </w:rPr>
  </w:style>
  <w:style w:type="character" w:customStyle="1" w:styleId="afffffff7">
    <w:name w:val="Найденные слова"/>
    <w:link w:val="afffffff6"/>
    <w:rPr>
      <w:b/>
      <w:color w:val="26282F"/>
      <w:shd w:val="clear" w:color="auto" w:fill="FFF580"/>
    </w:rPr>
  </w:style>
  <w:style w:type="paragraph" w:customStyle="1" w:styleId="affffffb">
    <w:name w:val="Текст (лев. подпись)"/>
    <w:basedOn w:val="a"/>
    <w:next w:val="a"/>
    <w:link w:val="affffffd"/>
    <w:pPr>
      <w:widowControl w:val="0"/>
      <w:spacing w:line="360" w:lineRule="auto"/>
    </w:pPr>
  </w:style>
  <w:style w:type="character" w:customStyle="1" w:styleId="affffffd">
    <w:name w:val="Текст (лев. подпись)"/>
    <w:basedOn w:val="1"/>
    <w:link w:val="affffffb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5"/>
    <w:next w:val="a"/>
    <w:link w:val="afffffff9"/>
    <w:rPr>
      <w:sz w:val="20"/>
    </w:rPr>
  </w:style>
  <w:style w:type="character" w:customStyle="1" w:styleId="afffffff9">
    <w:name w:val="Постоянная часть"/>
    <w:basedOn w:val="a6"/>
    <w:link w:val="afffffff8"/>
    <w:rPr>
      <w:rFonts w:ascii="Verdana" w:hAnsi="Verdana"/>
      <w:sz w:val="20"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rFonts w:ascii="Times New Roman" w:hAnsi="Times New Roman"/>
      <w:sz w:val="20"/>
    </w:rPr>
  </w:style>
  <w:style w:type="paragraph" w:customStyle="1" w:styleId="afffffffa">
    <w:name w:val="Технический комментарий"/>
    <w:basedOn w:val="a"/>
    <w:next w:val="a"/>
    <w:link w:val="afffffffb"/>
    <w:pPr>
      <w:widowControl w:val="0"/>
      <w:spacing w:line="360" w:lineRule="auto"/>
    </w:pPr>
    <w:rPr>
      <w:color w:val="463F31"/>
      <w:shd w:val="clear" w:color="auto" w:fill="FFFFA6"/>
    </w:rPr>
  </w:style>
  <w:style w:type="character" w:customStyle="1" w:styleId="afffffffb">
    <w:name w:val="Технический комментарий"/>
    <w:basedOn w:val="1"/>
    <w:link w:val="afffffffa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afffffffc">
    <w:name w:val="Внимание: недобросовестность!"/>
    <w:basedOn w:val="afe"/>
    <w:next w:val="a"/>
    <w:link w:val="afffffffd"/>
  </w:style>
  <w:style w:type="character" w:customStyle="1" w:styleId="afffffffd">
    <w:name w:val="Внимание: недобросовестность!"/>
    <w:basedOn w:val="aff0"/>
    <w:link w:val="afffffffc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1ff">
    <w:name w:val="Просмотренная гиперссылка1"/>
    <w:link w:val="1ff0"/>
    <w:rPr>
      <w:color w:val="0000FF"/>
      <w:u w:val="single"/>
    </w:rPr>
  </w:style>
  <w:style w:type="character" w:customStyle="1" w:styleId="1ff0">
    <w:name w:val="Просмотренная гиперссылка1"/>
    <w:link w:val="1ff"/>
    <w:rPr>
      <w:color w:val="0000FF"/>
      <w:u w:val="single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0"/>
    </w:rPr>
  </w:style>
  <w:style w:type="paragraph" w:customStyle="1" w:styleId="1ff1">
    <w:name w:val="Выделение1"/>
    <w:link w:val="1ff2"/>
    <w:rPr>
      <w:i/>
    </w:rPr>
  </w:style>
  <w:style w:type="character" w:customStyle="1" w:styleId="1ff2">
    <w:name w:val="Выделение1"/>
    <w:link w:val="1ff1"/>
    <w:rPr>
      <w:i/>
    </w:rPr>
  </w:style>
  <w:style w:type="paragraph" w:styleId="afffffffe">
    <w:name w:val="List"/>
    <w:basedOn w:val="a"/>
    <w:link w:val="affffffff"/>
    <w:pPr>
      <w:ind w:left="283" w:hanging="283"/>
      <w:contextualSpacing/>
    </w:pPr>
  </w:style>
  <w:style w:type="character" w:customStyle="1" w:styleId="affffffff">
    <w:name w:val="Список Знак"/>
    <w:basedOn w:val="1"/>
    <w:link w:val="afffffffe"/>
    <w:rPr>
      <w:rFonts w:ascii="Times New Roman" w:hAnsi="Times New Roman"/>
      <w:sz w:val="24"/>
    </w:rPr>
  </w:style>
  <w:style w:type="paragraph" w:customStyle="1" w:styleId="apple-style-span">
    <w:name w:val="apple-style-span"/>
    <w:basedOn w:val="14"/>
    <w:link w:val="apple-style-span0"/>
  </w:style>
  <w:style w:type="character" w:customStyle="1" w:styleId="apple-style-span0">
    <w:name w:val="apple-style-span"/>
    <w:basedOn w:val="15"/>
    <w:link w:val="apple-style-span"/>
  </w:style>
  <w:style w:type="paragraph" w:customStyle="1" w:styleId="aff6">
    <w:name w:val="Текст (прав. подпись)"/>
    <w:basedOn w:val="a"/>
    <w:next w:val="a"/>
    <w:link w:val="aff8"/>
    <w:pPr>
      <w:widowControl w:val="0"/>
      <w:spacing w:line="360" w:lineRule="auto"/>
      <w:jc w:val="right"/>
    </w:pPr>
  </w:style>
  <w:style w:type="character" w:customStyle="1" w:styleId="aff8">
    <w:name w:val="Текст (прав. подпись)"/>
    <w:basedOn w:val="1"/>
    <w:link w:val="aff6"/>
    <w:rPr>
      <w:rFonts w:ascii="Times New Roman" w:hAnsi="Times New Roman"/>
      <w:sz w:val="24"/>
    </w:rPr>
  </w:style>
  <w:style w:type="paragraph" w:styleId="affffffff0">
    <w:name w:val="annotation subject"/>
    <w:basedOn w:val="affffb"/>
    <w:next w:val="affffb"/>
    <w:link w:val="affffffff1"/>
    <w:rPr>
      <w:b/>
    </w:rPr>
  </w:style>
  <w:style w:type="character" w:customStyle="1" w:styleId="affffffff1">
    <w:name w:val="Тема примечания Знак"/>
    <w:basedOn w:val="affffc"/>
    <w:link w:val="affffffff0"/>
    <w:rPr>
      <w:rFonts w:ascii="Times New Roman" w:hAnsi="Times New Roman"/>
      <w:b/>
      <w:sz w:val="20"/>
    </w:rPr>
  </w:style>
  <w:style w:type="paragraph" w:customStyle="1" w:styleId="Style36">
    <w:name w:val="Style36"/>
    <w:basedOn w:val="a"/>
    <w:link w:val="Style360"/>
    <w:pPr>
      <w:widowControl w:val="0"/>
      <w:spacing w:line="192" w:lineRule="exact"/>
      <w:jc w:val="both"/>
    </w:pPr>
  </w:style>
  <w:style w:type="character" w:customStyle="1" w:styleId="Style360">
    <w:name w:val="Style36"/>
    <w:basedOn w:val="1"/>
    <w:link w:val="Style36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ind w:left="567"/>
    </w:pPr>
    <w:rPr>
      <w:rFonts w:ascii="Arial" w:hAnsi="Arial"/>
    </w:rPr>
  </w:style>
  <w:style w:type="character" w:customStyle="1" w:styleId="211">
    <w:name w:val="Основной текст 21"/>
    <w:basedOn w:val="1"/>
    <w:link w:val="210"/>
    <w:rPr>
      <w:rFonts w:ascii="Arial" w:hAnsi="Arial"/>
      <w:sz w:val="24"/>
    </w:rPr>
  </w:style>
  <w:style w:type="paragraph" w:customStyle="1" w:styleId="extended-textshort">
    <w:name w:val="extended-text__short"/>
    <w:basedOn w:val="14"/>
    <w:link w:val="extended-textshort0"/>
  </w:style>
  <w:style w:type="character" w:customStyle="1" w:styleId="extended-textshort0">
    <w:name w:val="extended-text__short"/>
    <w:basedOn w:val="15"/>
    <w:link w:val="extended-textshort"/>
  </w:style>
  <w:style w:type="paragraph" w:styleId="affffffff2">
    <w:name w:val="header"/>
    <w:basedOn w:val="a"/>
    <w:link w:val="affffffff3"/>
    <w:pPr>
      <w:tabs>
        <w:tab w:val="center" w:pos="4677"/>
        <w:tab w:val="right" w:pos="9355"/>
      </w:tabs>
    </w:pPr>
  </w:style>
  <w:style w:type="character" w:customStyle="1" w:styleId="affffffff3">
    <w:name w:val="Верхний колонтитул Знак"/>
    <w:basedOn w:val="1"/>
    <w:link w:val="affffffff2"/>
    <w:rPr>
      <w:rFonts w:ascii="Times New Roman" w:hAnsi="Times New Roman"/>
      <w:sz w:val="24"/>
    </w:rPr>
  </w:style>
  <w:style w:type="paragraph" w:customStyle="1" w:styleId="FontStyle193">
    <w:name w:val="Font Style193"/>
    <w:link w:val="FontStyle1930"/>
    <w:rPr>
      <w:rFonts w:ascii="Arial" w:hAnsi="Arial"/>
      <w:b/>
      <w:sz w:val="50"/>
    </w:rPr>
  </w:style>
  <w:style w:type="character" w:customStyle="1" w:styleId="FontStyle1930">
    <w:name w:val="Font Style193"/>
    <w:link w:val="FontStyle193"/>
    <w:rPr>
      <w:rFonts w:ascii="Arial" w:hAnsi="Arial"/>
      <w:b/>
      <w:sz w:val="5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ffffff3">
    <w:name w:val="Заголовок ЭР (левое окно)"/>
    <w:basedOn w:val="a"/>
    <w:next w:val="a"/>
    <w:link w:val="afffffff5"/>
    <w:pPr>
      <w:widowControl w:val="0"/>
      <w:spacing w:before="300" w:after="250" w:line="360" w:lineRule="auto"/>
      <w:jc w:val="center"/>
    </w:pPr>
    <w:rPr>
      <w:b/>
      <w:color w:val="26282F"/>
      <w:sz w:val="26"/>
    </w:rPr>
  </w:style>
  <w:style w:type="character" w:customStyle="1" w:styleId="afffffff5">
    <w:name w:val="Заголовок ЭР (левое окно)"/>
    <w:basedOn w:val="1"/>
    <w:link w:val="afffffff3"/>
    <w:rPr>
      <w:rFonts w:ascii="Times New Roman" w:hAnsi="Times New Roman"/>
      <w:b/>
      <w:color w:val="26282F"/>
      <w:sz w:val="26"/>
    </w:rPr>
  </w:style>
  <w:style w:type="paragraph" w:styleId="affffffff4">
    <w:name w:val="Subtitle"/>
    <w:basedOn w:val="a"/>
    <w:next w:val="a"/>
    <w:link w:val="affffffff5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f5">
    <w:name w:val="Подзаголовок Знак"/>
    <w:basedOn w:val="1"/>
    <w:link w:val="affffffff4"/>
    <w:rPr>
      <w:rFonts w:ascii="Cambria" w:hAnsi="Cambria"/>
      <w:sz w:val="24"/>
    </w:rPr>
  </w:style>
  <w:style w:type="paragraph" w:customStyle="1" w:styleId="affffffff6">
    <w:name w:val="Оглавление"/>
    <w:basedOn w:val="affffffff7"/>
    <w:next w:val="a"/>
    <w:link w:val="affffffff8"/>
    <w:pPr>
      <w:ind w:left="140"/>
    </w:pPr>
  </w:style>
  <w:style w:type="character" w:customStyle="1" w:styleId="affffffff8">
    <w:name w:val="Оглавление"/>
    <w:basedOn w:val="affffffff9"/>
    <w:link w:val="affffffff6"/>
    <w:rPr>
      <w:rFonts w:ascii="Courier New" w:hAnsi="Courier New"/>
      <w:sz w:val="24"/>
    </w:rPr>
  </w:style>
  <w:style w:type="paragraph" w:customStyle="1" w:styleId="1ff3">
    <w:name w:val="Номер страницы1"/>
    <w:link w:val="1ff4"/>
  </w:style>
  <w:style w:type="character" w:customStyle="1" w:styleId="1ff4">
    <w:name w:val="Номер страницы1"/>
    <w:link w:val="1ff3"/>
  </w:style>
  <w:style w:type="paragraph" w:customStyle="1" w:styleId="affffffffa">
    <w:name w:val="Основной текст + Не полужирный"/>
    <w:basedOn w:val="14"/>
    <w:link w:val="affffffffb"/>
    <w:rPr>
      <w:rFonts w:ascii="Times New Roman" w:hAnsi="Times New Roman"/>
      <w:i/>
      <w:sz w:val="23"/>
    </w:rPr>
  </w:style>
  <w:style w:type="character" w:customStyle="1" w:styleId="affffffffb">
    <w:name w:val="Основной текст + Не полужирный"/>
    <w:basedOn w:val="15"/>
    <w:link w:val="affffffffa"/>
    <w:rPr>
      <w:rFonts w:ascii="Times New Roman" w:hAnsi="Times New Roman"/>
      <w:i/>
      <w:sz w:val="23"/>
    </w:rPr>
  </w:style>
  <w:style w:type="paragraph" w:styleId="affffffffc">
    <w:name w:val="Title"/>
    <w:next w:val="a"/>
    <w:link w:val="afffff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d">
    <w:name w:val="Заголовок Знак"/>
    <w:link w:val="affffff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1"/>
    <w:link w:val="28"/>
    <w:rPr>
      <w:rFonts w:ascii="Times New Roman" w:hAnsi="Times New Roman"/>
      <w:sz w:val="24"/>
    </w:rPr>
  </w:style>
  <w:style w:type="paragraph" w:customStyle="1" w:styleId="affffffffe">
    <w:name w:val="Продолжение ссылки"/>
    <w:link w:val="afffffffff"/>
  </w:style>
  <w:style w:type="character" w:customStyle="1" w:styleId="afffffffff">
    <w:name w:val="Продолжение ссылки"/>
    <w:link w:val="affffffffe"/>
  </w:style>
  <w:style w:type="paragraph" w:customStyle="1" w:styleId="afffffffff0">
    <w:name w:val="Словарная статья"/>
    <w:basedOn w:val="a"/>
    <w:next w:val="a"/>
    <w:link w:val="afffffffff1"/>
    <w:pPr>
      <w:widowControl w:val="0"/>
      <w:spacing w:line="360" w:lineRule="auto"/>
      <w:ind w:right="118"/>
      <w:jc w:val="both"/>
    </w:pPr>
  </w:style>
  <w:style w:type="character" w:customStyle="1" w:styleId="afffffffff1">
    <w:name w:val="Словарная статья"/>
    <w:basedOn w:val="1"/>
    <w:link w:val="afffffffff0"/>
    <w:rPr>
      <w:rFonts w:ascii="Times New Roman" w:hAnsi="Times New Roman"/>
      <w:sz w:val="24"/>
    </w:rPr>
  </w:style>
  <w:style w:type="paragraph" w:customStyle="1" w:styleId="afffffffff2">
    <w:name w:val="Прижатый влево"/>
    <w:basedOn w:val="a"/>
    <w:next w:val="a"/>
    <w:link w:val="afffffffff3"/>
    <w:pPr>
      <w:widowControl w:val="0"/>
      <w:spacing w:line="360" w:lineRule="auto"/>
    </w:pPr>
  </w:style>
  <w:style w:type="character" w:customStyle="1" w:styleId="afffffffff3">
    <w:name w:val="Прижатый влево"/>
    <w:basedOn w:val="1"/>
    <w:link w:val="afffffffff2"/>
    <w:rPr>
      <w:rFonts w:ascii="Times New Roman" w:hAnsi="Times New Roman"/>
      <w:sz w:val="24"/>
    </w:rPr>
  </w:style>
  <w:style w:type="paragraph" w:customStyle="1" w:styleId="1ff5">
    <w:name w:val="Основной текст1"/>
    <w:basedOn w:val="43"/>
    <w:link w:val="1ff6"/>
    <w:rPr>
      <w:highlight w:val="white"/>
    </w:rPr>
  </w:style>
  <w:style w:type="character" w:customStyle="1" w:styleId="1ff6">
    <w:name w:val="Основной текст1"/>
    <w:basedOn w:val="44"/>
    <w:link w:val="1ff5"/>
    <w:rPr>
      <w:rFonts w:asciiTheme="minorHAnsi" w:hAnsiTheme="minorHAnsi"/>
      <w:spacing w:val="2"/>
      <w:sz w:val="22"/>
      <w:highlight w:val="white"/>
    </w:rPr>
  </w:style>
  <w:style w:type="paragraph" w:customStyle="1" w:styleId="afffffffff4">
    <w:name w:val="Заголовок группы контролов"/>
    <w:basedOn w:val="a"/>
    <w:next w:val="a"/>
    <w:link w:val="afffffffff5"/>
    <w:pPr>
      <w:widowControl w:val="0"/>
      <w:spacing w:line="360" w:lineRule="auto"/>
      <w:ind w:firstLine="720"/>
      <w:jc w:val="both"/>
    </w:pPr>
    <w:rPr>
      <w:b/>
    </w:rPr>
  </w:style>
  <w:style w:type="character" w:customStyle="1" w:styleId="afffffffff5">
    <w:name w:val="Заголовок группы контролов"/>
    <w:basedOn w:val="1"/>
    <w:link w:val="afffffffff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afffffffff6">
    <w:name w:val="Информация об изменениях документа"/>
    <w:basedOn w:val="affa"/>
    <w:next w:val="a"/>
    <w:link w:val="afffffffff7"/>
    <w:rPr>
      <w:i/>
    </w:rPr>
  </w:style>
  <w:style w:type="character" w:customStyle="1" w:styleId="afffffffff7">
    <w:name w:val="Информация об изменениях документа"/>
    <w:basedOn w:val="affc"/>
    <w:link w:val="afffffffff6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afffffffff8">
    <w:name w:val="Дочерний элемент списка"/>
    <w:basedOn w:val="a"/>
    <w:next w:val="a"/>
    <w:link w:val="afffffffff9"/>
    <w:pPr>
      <w:widowControl w:val="0"/>
      <w:spacing w:line="360" w:lineRule="auto"/>
      <w:jc w:val="both"/>
    </w:pPr>
    <w:rPr>
      <w:color w:val="868381"/>
      <w:sz w:val="20"/>
    </w:rPr>
  </w:style>
  <w:style w:type="character" w:customStyle="1" w:styleId="afffffffff9">
    <w:name w:val="Дочерний элемент списка"/>
    <w:basedOn w:val="1"/>
    <w:link w:val="afffffffff8"/>
    <w:rPr>
      <w:rFonts w:ascii="Times New Roman" w:hAnsi="Times New Roman"/>
      <w:color w:val="868381"/>
      <w:sz w:val="20"/>
    </w:rPr>
  </w:style>
  <w:style w:type="paragraph" w:customStyle="1" w:styleId="affffffff7">
    <w:name w:val="Таблицы (моноширинный)"/>
    <w:basedOn w:val="a"/>
    <w:next w:val="a"/>
    <w:link w:val="affffffff9"/>
    <w:pPr>
      <w:widowControl w:val="0"/>
      <w:spacing w:line="360" w:lineRule="auto"/>
    </w:pPr>
    <w:rPr>
      <w:rFonts w:ascii="Courier New" w:hAnsi="Courier New"/>
    </w:rPr>
  </w:style>
  <w:style w:type="character" w:customStyle="1" w:styleId="affffffff9">
    <w:name w:val="Таблицы (моноширинный)"/>
    <w:basedOn w:val="1"/>
    <w:link w:val="affffffff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4205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448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51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45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81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3354</Words>
  <Characters>19120</Characters>
  <Application>Microsoft Office Word</Application>
  <DocSecurity>0</DocSecurity>
  <Lines>159</Lines>
  <Paragraphs>44</Paragraphs>
  <ScaleCrop>false</ScaleCrop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Сазонова</cp:lastModifiedBy>
  <cp:revision>2</cp:revision>
  <dcterms:created xsi:type="dcterms:W3CDTF">2024-07-23T13:59:00Z</dcterms:created>
  <dcterms:modified xsi:type="dcterms:W3CDTF">2024-07-23T14:00:00Z</dcterms:modified>
</cp:coreProperties>
</file>